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2262C9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2262C9">
        <w:rPr>
          <w:rFonts w:asciiTheme="majorHAnsi" w:hAnsiTheme="majorHAnsi" w:cs="Tahoma"/>
          <w:sz w:val="20"/>
          <w:lang w:val="en-US"/>
        </w:rPr>
        <w:t>Annex B</w:t>
      </w:r>
    </w:p>
    <w:p w:rsidR="005B6399" w:rsidRPr="002262C9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2262C9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2262C9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2262C9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2262C9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DD7D29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</w:r>
      <w:r w:rsidRPr="002262C9">
        <w:rPr>
          <w:rFonts w:asciiTheme="majorHAnsi" w:hAnsiTheme="majorHAnsi" w:cs="Tahoma"/>
          <w:sz w:val="20"/>
          <w:lang w:val="en-US"/>
        </w:rPr>
        <w:tab/>
      </w:r>
      <w:r w:rsidRPr="00DD7D29">
        <w:rPr>
          <w:rFonts w:asciiTheme="majorHAnsi" w:hAnsiTheme="majorHAnsi" w:cs="Tahoma"/>
          <w:sz w:val="20"/>
        </w:rPr>
        <w:t>of the Università degli Studi di Bergamo</w:t>
      </w:r>
    </w:p>
    <w:p w:rsidR="005B6399" w:rsidRPr="00DD7D29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2262C9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2262C9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2262C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262C9" w:rsidRPr="002262C9" w:rsidTr="00471078">
        <w:tc>
          <w:tcPr>
            <w:tcW w:w="3189" w:type="dxa"/>
          </w:tcPr>
          <w:p w:rsidR="00930899" w:rsidRPr="002262C9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2262C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2262C9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2262C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2262C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2262C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2262C9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2262C9" w:rsidTr="00471078">
        <w:tc>
          <w:tcPr>
            <w:tcW w:w="3189" w:type="dxa"/>
          </w:tcPr>
          <w:p w:rsidR="00930899" w:rsidRPr="002262C9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2262C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2262C9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2262C9" w:rsidTr="00E1410C">
        <w:trPr>
          <w:cantSplit/>
        </w:trPr>
        <w:tc>
          <w:tcPr>
            <w:tcW w:w="3189" w:type="dxa"/>
          </w:tcPr>
          <w:p w:rsidR="00930899" w:rsidRPr="002262C9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2262C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2262C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2262C9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262C9" w:rsidRPr="00E81F82" w:rsidTr="00E1410C">
        <w:trPr>
          <w:cantSplit/>
        </w:trPr>
        <w:tc>
          <w:tcPr>
            <w:tcW w:w="3189" w:type="dxa"/>
          </w:tcPr>
          <w:p w:rsidR="00930899" w:rsidRPr="002262C9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2262C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2262C9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2262C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2262C9" w:rsidTr="003058F5">
        <w:trPr>
          <w:cantSplit/>
        </w:trPr>
        <w:tc>
          <w:tcPr>
            <w:tcW w:w="3189" w:type="dxa"/>
          </w:tcPr>
          <w:p w:rsidR="00E24C5B" w:rsidRPr="002262C9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2262C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2262C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2262C9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2262C9" w:rsidTr="003058F5">
        <w:trPr>
          <w:cantSplit/>
        </w:trPr>
        <w:tc>
          <w:tcPr>
            <w:tcW w:w="3189" w:type="dxa"/>
          </w:tcPr>
          <w:p w:rsidR="00E24C5B" w:rsidRPr="002262C9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2262C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2262C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2262C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A573F4" w:rsidRDefault="00DD7D29" w:rsidP="00430B2C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DD7D29">
        <w:rPr>
          <w:rFonts w:asciiTheme="majorHAnsi" w:hAnsiTheme="majorHAnsi" w:cs="Calibri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1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GRANT LASTING 24 MONTHS FOR CONDUCTING RESEARCH IN ACCORDANCE WITH ART. 22 OF LAW OF 30.12.2010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240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AT CENTRE FOR SOCIO-ECONOMIC DYNAMICS AND COOPERATION (CESC) OF THE UNIVERSITY OF BERGAMO (ACADEMIC RECRUITMENT FIELD 13/A1 ECONOMICS) ACADEMIC DISCIPLINE SECS-P/01 – ECONOMICS</w:t>
      </w:r>
    </w:p>
    <w:p w:rsidR="00DD7D29" w:rsidRDefault="00DD7D29" w:rsidP="00430B2C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430B2C" w:rsidRPr="00ED381D" w:rsidRDefault="00430B2C" w:rsidP="00430B2C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262C9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262C9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 w:rsidR="00E81F82">
        <w:rPr>
          <w:rFonts w:asciiTheme="majorHAnsi" w:hAnsiTheme="majorHAnsi" w:cs="Calibri"/>
          <w:i/>
          <w:sz w:val="20"/>
          <w:lang w:val="en-US"/>
        </w:rPr>
        <w:t>119</w:t>
      </w:r>
      <w:r w:rsidR="00A573F4">
        <w:rPr>
          <w:rFonts w:asciiTheme="majorHAnsi" w:hAnsiTheme="majorHAnsi" w:cs="Calibri"/>
          <w:i/>
          <w:sz w:val="20"/>
          <w:lang w:val="en-US"/>
        </w:rPr>
        <w:t>/2018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E81F82">
        <w:rPr>
          <w:rFonts w:asciiTheme="majorHAnsi" w:hAnsiTheme="majorHAnsi" w:cs="Calibri"/>
          <w:i/>
          <w:sz w:val="20"/>
          <w:lang w:val="en-US"/>
        </w:rPr>
        <w:t xml:space="preserve">09.02.2018 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and posted on the official registry of the </w:t>
      </w:r>
      <w:r w:rsidRPr="00ED381D">
        <w:rPr>
          <w:rFonts w:asciiTheme="majorHAnsi" w:hAnsiTheme="majorHAnsi" w:cs="Calibri"/>
          <w:i/>
          <w:sz w:val="20"/>
          <w:lang w:val="en-US"/>
        </w:rPr>
        <w:t>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</w:t>
      </w:r>
      <w:r w:rsidR="00E81F82">
        <w:rPr>
          <w:rFonts w:asciiTheme="majorHAnsi" w:hAnsiTheme="majorHAnsi" w:cs="Calibri"/>
          <w:i/>
          <w:sz w:val="20"/>
          <w:lang w:val="en-US"/>
        </w:rPr>
        <w:t>09.02.2018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>to</w:t>
      </w:r>
      <w:proofErr w:type="gramEnd"/>
      <w:r w:rsidRPr="00ED381D">
        <w:rPr>
          <w:rFonts w:asciiTheme="majorHAnsi" w:hAnsiTheme="majorHAnsi" w:cs="Tahoma"/>
          <w:i/>
          <w:sz w:val="20"/>
          <w:lang w:val="en-US"/>
        </w:rPr>
        <w:t xml:space="preserve">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C8728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C8728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lastRenderedPageBreak/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81F8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573F4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DD7D29">
        <w:rPr>
          <w:rFonts w:asciiTheme="majorHAnsi" w:hAnsiTheme="majorHAnsi" w:cs="Calibri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1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GRANT LASTING 24 MONTHS FOR CONDUCTING RESEARCH IN ACCORDANCE WITH ART. 22 OF LAW OF 30.12.2010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240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AT CENTRE FOR SOCIO-ECONOMIC DYNAMICS AND COOPERATION (CESC) OF THE UNIVERSITY OF BERGAMO (ACADEMIC RECRUITMENT FIELD 13/A1 ECONOMICS) ACADEMIC DISCIPLINE SECS-P/01 – ECONOMICS</w:t>
      </w:r>
    </w:p>
    <w:p w:rsidR="00DD7D29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81F82" w:rsidRPr="00ED381D" w:rsidRDefault="00E81F82" w:rsidP="00E81F8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262C9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262C9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119/2018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09.02.2018 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and posted on the official registry of the </w:t>
      </w:r>
      <w:r w:rsidRPr="00ED381D">
        <w:rPr>
          <w:rFonts w:asciiTheme="majorHAnsi" w:hAnsiTheme="majorHAnsi" w:cs="Calibri"/>
          <w:i/>
          <w:sz w:val="20"/>
          <w:lang w:val="en-US"/>
        </w:rPr>
        <w:t>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09.02.2018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81F8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573F4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DD7D29">
        <w:rPr>
          <w:rFonts w:asciiTheme="majorHAnsi" w:hAnsiTheme="majorHAnsi" w:cs="Calibri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1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GRANT LASTING 24 MONTHS FOR CONDUCTING RESEARCH IN ACCORDANCE WITH ART. 22 OF LAW OF 30.12.2010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240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AT CENTRE FOR SOCIO-ECONOMIC DYNAMICS AND COOPERATION (CESC) OF THE UNIVERSITY OF BERGAMO (ACADEMIC RECRUITMENT FIELD 13/A1 ECONOMICS) ACADEMIC DISCIPLINE SECS-P/01 – ECONOMICS</w:t>
      </w:r>
    </w:p>
    <w:p w:rsidR="00DD7D29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81F82" w:rsidRPr="00ED381D" w:rsidRDefault="00E81F82" w:rsidP="00E81F8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262C9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262C9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119/2018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09.02.2018 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and posted on the official registry of the </w:t>
      </w:r>
      <w:r w:rsidRPr="00ED381D">
        <w:rPr>
          <w:rFonts w:asciiTheme="majorHAnsi" w:hAnsiTheme="majorHAnsi" w:cs="Calibri"/>
          <w:i/>
          <w:sz w:val="20"/>
          <w:lang w:val="en-US"/>
        </w:rPr>
        <w:t>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09.02.2018</w:t>
      </w:r>
    </w:p>
    <w:p w:rsidR="00010124" w:rsidRPr="00D1257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E81F82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A573F4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DD7D29">
        <w:rPr>
          <w:rFonts w:asciiTheme="majorHAnsi" w:hAnsiTheme="majorHAnsi" w:cs="Calibri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1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GRANT LASTING 24 MONTHS FOR CONDUCTING RESEARCH IN ACCORDANCE WITH ART. 22 OF LAW OF 30.12.2010 NO. </w:t>
      </w:r>
      <w:proofErr w:type="gramStart"/>
      <w:r w:rsidRPr="00DD7D29">
        <w:rPr>
          <w:rFonts w:asciiTheme="majorHAnsi" w:hAnsiTheme="majorHAnsi" w:cs="Calibri"/>
          <w:i/>
          <w:sz w:val="20"/>
          <w:lang w:val="en-US"/>
        </w:rPr>
        <w:t>240</w:t>
      </w:r>
      <w:proofErr w:type="gramEnd"/>
      <w:r w:rsidRPr="00DD7D29">
        <w:rPr>
          <w:rFonts w:asciiTheme="majorHAnsi" w:hAnsiTheme="majorHAnsi" w:cs="Calibri"/>
          <w:i/>
          <w:sz w:val="20"/>
          <w:lang w:val="en-US"/>
        </w:rPr>
        <w:t xml:space="preserve"> AT CENTRE FOR SOCIO-ECONOMIC DYNAMICS AND COOPERATION (CESC) OF THE UNIVERSITY OF BERGAMO (ACADEMIC RECRUITMENT FIELD 13/A1 ECONOMICS) ACADEMIC DISCIPLINE SECS-P/01 – ECONOMICS</w:t>
      </w:r>
    </w:p>
    <w:p w:rsidR="00DD7D29" w:rsidRDefault="00DD7D29" w:rsidP="00A573F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81F82" w:rsidRPr="00ED381D" w:rsidRDefault="00E81F82" w:rsidP="00E81F8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2262C9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2262C9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119/2018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09.02.2018 </w:t>
      </w:r>
      <w:r w:rsidRPr="002262C9">
        <w:rPr>
          <w:rFonts w:asciiTheme="majorHAnsi" w:hAnsiTheme="majorHAnsi" w:cs="Calibri"/>
          <w:i/>
          <w:sz w:val="20"/>
          <w:lang w:val="en-US"/>
        </w:rPr>
        <w:t xml:space="preserve">and posted on the official registry of the </w:t>
      </w:r>
      <w:r w:rsidRPr="00ED381D">
        <w:rPr>
          <w:rFonts w:asciiTheme="majorHAnsi" w:hAnsiTheme="majorHAnsi" w:cs="Calibri"/>
          <w:i/>
          <w:sz w:val="20"/>
          <w:lang w:val="en-US"/>
        </w:rPr>
        <w:t>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09.02.2018</w:t>
      </w: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bookmarkStart w:id="0" w:name="_GoBack"/>
      <w:bookmarkEnd w:id="0"/>
    </w:p>
    <w:p w:rsidR="005C139B" w:rsidRPr="00D1257F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2A" w:rsidRDefault="0003192A" w:rsidP="003E3074">
      <w:r>
        <w:separator/>
      </w:r>
    </w:p>
  </w:endnote>
  <w:endnote w:type="continuationSeparator" w:id="0">
    <w:p w:rsidR="0003192A" w:rsidRDefault="0003192A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2A" w:rsidRDefault="0003192A" w:rsidP="003E3074">
      <w:r>
        <w:separator/>
      </w:r>
    </w:p>
  </w:footnote>
  <w:footnote w:type="continuationSeparator" w:id="0">
    <w:p w:rsidR="0003192A" w:rsidRDefault="0003192A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192A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6F2"/>
    <w:rsid w:val="001F78FD"/>
    <w:rsid w:val="00204737"/>
    <w:rsid w:val="00224EA1"/>
    <w:rsid w:val="002262C9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2038"/>
    <w:rsid w:val="003E3074"/>
    <w:rsid w:val="003E64EA"/>
    <w:rsid w:val="0041790F"/>
    <w:rsid w:val="00420F07"/>
    <w:rsid w:val="00422D88"/>
    <w:rsid w:val="00423412"/>
    <w:rsid w:val="0042474D"/>
    <w:rsid w:val="00430B2C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573F4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D7D2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1F82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D6AC"/>
  <w15:docId w15:val="{4D9DC9DD-6B59-421B-8B46-7566955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262C9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911F-ABE2-46C0-AC3E-81B9E07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71</cp:revision>
  <cp:lastPrinted>2016-09-26T07:56:00Z</cp:lastPrinted>
  <dcterms:created xsi:type="dcterms:W3CDTF">2016-09-26T06:44:00Z</dcterms:created>
  <dcterms:modified xsi:type="dcterms:W3CDTF">2018-02-09T07:53:00Z</dcterms:modified>
</cp:coreProperties>
</file>