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FB3BF" w14:textId="3415F41F" w:rsidR="0031313F" w:rsidRPr="0031313F" w:rsidRDefault="00865236" w:rsidP="0031313F">
      <w:pPr>
        <w:jc w:val="center"/>
        <w:rPr>
          <w:rFonts w:ascii="Rubik" w:hAnsi="Rubik" w:cs="Rubik"/>
          <w:b/>
          <w:bCs/>
          <w:sz w:val="22"/>
          <w:szCs w:val="22"/>
          <w:lang w:val="en-US"/>
        </w:rPr>
      </w:pPr>
      <w:r w:rsidRPr="002B1EA4">
        <w:rPr>
          <w:rFonts w:ascii="Rubik" w:hAnsi="Rubik" w:cs="Rubik"/>
          <w:b/>
          <w:bCs/>
          <w:sz w:val="22"/>
          <w:szCs w:val="22"/>
          <w:lang w:val="en-US"/>
        </w:rPr>
        <w:t xml:space="preserve">Call for </w:t>
      </w:r>
      <w:r w:rsidR="0031313F">
        <w:rPr>
          <w:rFonts w:ascii="Rubik" w:hAnsi="Rubik" w:cs="Rubik"/>
          <w:b/>
          <w:bCs/>
          <w:sz w:val="22"/>
          <w:szCs w:val="22"/>
          <w:lang w:val="en-US"/>
        </w:rPr>
        <w:t xml:space="preserve">participation to the international summer school </w:t>
      </w:r>
      <w:bookmarkStart w:id="0" w:name="_Hlk126160276"/>
      <w:r w:rsidR="0031313F" w:rsidRPr="0031313F">
        <w:rPr>
          <w:rFonts w:ascii="Rubik" w:hAnsi="Rubik" w:cs="Rubik"/>
          <w:b/>
          <w:bCs/>
          <w:sz w:val="22"/>
          <w:szCs w:val="22"/>
          <w:lang w:val="en-US"/>
        </w:rPr>
        <w:t xml:space="preserve">“WATERSCAPES in HERITAGE and </w:t>
      </w:r>
      <w:r w:rsidR="004C5503" w:rsidRPr="0031313F">
        <w:rPr>
          <w:rFonts w:ascii="Rubik" w:hAnsi="Rubik" w:cs="Rubik"/>
          <w:b/>
          <w:bCs/>
          <w:sz w:val="22"/>
          <w:szCs w:val="22"/>
          <w:lang w:val="en-US"/>
        </w:rPr>
        <w:t>ENVIRONMENT.”</w:t>
      </w:r>
    </w:p>
    <w:bookmarkEnd w:id="0"/>
    <w:p w14:paraId="6A0F7A14" w14:textId="77777777" w:rsidR="0031313F" w:rsidRPr="0031313F" w:rsidRDefault="0031313F" w:rsidP="0031313F">
      <w:pPr>
        <w:jc w:val="center"/>
        <w:rPr>
          <w:rFonts w:ascii="Rubik" w:hAnsi="Rubik" w:cs="Rubik"/>
          <w:b/>
          <w:bCs/>
          <w:sz w:val="22"/>
          <w:szCs w:val="22"/>
          <w:lang w:val="en-US"/>
        </w:rPr>
      </w:pPr>
      <w:r w:rsidRPr="0031313F">
        <w:rPr>
          <w:rFonts w:ascii="Rubik" w:hAnsi="Rubik" w:cs="Rubik"/>
          <w:b/>
          <w:bCs/>
          <w:sz w:val="22"/>
          <w:szCs w:val="22"/>
          <w:lang w:val="en-US"/>
        </w:rPr>
        <w:t>North Adriatic, Croatia 1-7 JUNE 2024</w:t>
      </w:r>
    </w:p>
    <w:p w14:paraId="2C2919CF" w14:textId="6ECB4D58" w:rsidR="00A35071" w:rsidRPr="002B1EA4" w:rsidRDefault="00A35071" w:rsidP="00A35071">
      <w:pPr>
        <w:jc w:val="both"/>
        <w:rPr>
          <w:rFonts w:ascii="Rubik" w:hAnsi="Rubik" w:cs="Rubik"/>
          <w:b/>
          <w:bCs/>
          <w:sz w:val="22"/>
          <w:szCs w:val="22"/>
          <w:lang w:val="en-US"/>
        </w:rPr>
      </w:pPr>
    </w:p>
    <w:p w14:paraId="3FCFF084" w14:textId="77777777" w:rsidR="00A35071" w:rsidRPr="002B1EA4" w:rsidRDefault="00A35071" w:rsidP="00A35071">
      <w:pPr>
        <w:rPr>
          <w:rFonts w:ascii="Rubik" w:hAnsi="Rubik" w:cs="Rubik"/>
          <w:sz w:val="22"/>
          <w:szCs w:val="22"/>
          <w:lang w:val="en-US"/>
        </w:rPr>
      </w:pPr>
    </w:p>
    <w:p w14:paraId="7DCF19DC" w14:textId="0ED2CBC6" w:rsidR="00A35071" w:rsidRPr="002B1EA4" w:rsidRDefault="003D5B64" w:rsidP="00865236">
      <w:pPr>
        <w:ind w:left="2832" w:firstLine="708"/>
        <w:rPr>
          <w:rFonts w:ascii="Rubik" w:hAnsi="Rubik" w:cs="Rubik"/>
          <w:b/>
          <w:sz w:val="22"/>
          <w:szCs w:val="22"/>
          <w:lang w:val="en-US"/>
        </w:rPr>
      </w:pPr>
      <w:r w:rsidRPr="002B1EA4">
        <w:rPr>
          <w:rFonts w:ascii="Rubik" w:hAnsi="Rubik" w:cs="Rubik"/>
          <w:b/>
          <w:sz w:val="22"/>
          <w:szCs w:val="22"/>
          <w:lang w:val="en-US"/>
        </w:rPr>
        <w:t xml:space="preserve">    </w:t>
      </w:r>
      <w:r w:rsidR="00865236" w:rsidRPr="002B1EA4">
        <w:rPr>
          <w:rFonts w:ascii="Rubik" w:hAnsi="Rubik" w:cs="Rubik"/>
          <w:b/>
          <w:sz w:val="22"/>
          <w:szCs w:val="22"/>
          <w:lang w:val="en-US"/>
        </w:rPr>
        <w:t>APPLICATION</w:t>
      </w:r>
      <w:r w:rsidRPr="002B1EA4">
        <w:rPr>
          <w:rFonts w:ascii="Rubik" w:hAnsi="Rubik" w:cs="Rubik"/>
          <w:b/>
          <w:sz w:val="22"/>
          <w:szCs w:val="22"/>
          <w:lang w:val="en-US"/>
        </w:rPr>
        <w:t xml:space="preserve"> FORM </w:t>
      </w:r>
    </w:p>
    <w:p w14:paraId="1F495BC6" w14:textId="5C52723A" w:rsidR="00152F90" w:rsidRPr="002B1EA4" w:rsidRDefault="00152F90" w:rsidP="00D571D1">
      <w:pPr>
        <w:rPr>
          <w:rFonts w:ascii="Rubik" w:hAnsi="Rubik" w:cs="Rubik"/>
          <w:b/>
          <w:sz w:val="22"/>
          <w:szCs w:val="22"/>
          <w:lang w:val="en-US"/>
        </w:rPr>
      </w:pPr>
    </w:p>
    <w:p w14:paraId="61F4F6DB" w14:textId="77777777" w:rsidR="00152F90" w:rsidRPr="002B1EA4" w:rsidRDefault="00152F90" w:rsidP="00865236">
      <w:pPr>
        <w:ind w:left="2832" w:firstLine="708"/>
        <w:rPr>
          <w:rFonts w:ascii="Rubik" w:hAnsi="Rubik" w:cs="Rubik"/>
          <w:b/>
          <w:sz w:val="22"/>
          <w:szCs w:val="22"/>
          <w:lang w:val="en-US"/>
        </w:rPr>
      </w:pPr>
    </w:p>
    <w:p w14:paraId="2C76742C" w14:textId="77777777" w:rsidR="00865236" w:rsidRPr="002B1EA4" w:rsidRDefault="00865236" w:rsidP="00A35071">
      <w:pPr>
        <w:rPr>
          <w:rFonts w:ascii="Rubik" w:hAnsi="Rubik" w:cs="Rubik"/>
          <w:sz w:val="22"/>
          <w:szCs w:val="22"/>
          <w:lang w:val="en-US"/>
        </w:rPr>
      </w:pPr>
      <w:r w:rsidRPr="002B1EA4">
        <w:rPr>
          <w:rFonts w:ascii="Rubik" w:hAnsi="Rubik" w:cs="Rubik"/>
          <w:sz w:val="22"/>
          <w:szCs w:val="22"/>
          <w:lang w:val="en-US"/>
        </w:rPr>
        <w:t>I undersigned</w:t>
      </w:r>
    </w:p>
    <w:p w14:paraId="138D07B1" w14:textId="7D6F037C" w:rsidR="00865236" w:rsidRPr="002B1EA4" w:rsidRDefault="00865236" w:rsidP="00A35071">
      <w:pPr>
        <w:rPr>
          <w:rFonts w:ascii="Rubik" w:hAnsi="Rubik" w:cs="Rubik"/>
          <w:sz w:val="22"/>
          <w:szCs w:val="22"/>
          <w:lang w:val="en-US"/>
        </w:rPr>
      </w:pPr>
      <w:r w:rsidRPr="002B1EA4">
        <w:rPr>
          <w:rFonts w:ascii="Rubik" w:hAnsi="Rubik" w:cs="Rubik"/>
          <w:sz w:val="22"/>
          <w:szCs w:val="22"/>
          <w:lang w:val="en-US"/>
        </w:rPr>
        <w:t>Surname</w:t>
      </w:r>
      <w:r w:rsidR="00A35071" w:rsidRPr="002B1EA4">
        <w:rPr>
          <w:rFonts w:ascii="Rubik" w:hAnsi="Rubik" w:cs="Rubik"/>
          <w:sz w:val="22"/>
          <w:szCs w:val="22"/>
          <w:lang w:val="en-US"/>
        </w:rPr>
        <w:t>....................................................</w:t>
      </w:r>
      <w:r w:rsidR="00152F90" w:rsidRPr="002B1EA4">
        <w:rPr>
          <w:rFonts w:ascii="Rubik" w:hAnsi="Rubik" w:cs="Rubik"/>
          <w:sz w:val="22"/>
          <w:szCs w:val="22"/>
          <w:lang w:val="en-US"/>
        </w:rPr>
        <w:t xml:space="preserve">First </w:t>
      </w:r>
      <w:r w:rsidRPr="002B1EA4">
        <w:rPr>
          <w:rFonts w:ascii="Rubik" w:hAnsi="Rubik" w:cs="Rubik"/>
          <w:sz w:val="22"/>
          <w:szCs w:val="22"/>
          <w:lang w:val="en-US"/>
        </w:rPr>
        <w:t>Name</w:t>
      </w:r>
      <w:r w:rsidR="00A35071" w:rsidRPr="002B1EA4">
        <w:rPr>
          <w:rFonts w:ascii="Rubik" w:hAnsi="Rubik" w:cs="Rubik"/>
          <w:sz w:val="22"/>
          <w:szCs w:val="22"/>
          <w:lang w:val="en-US"/>
        </w:rPr>
        <w:t>..............................................</w:t>
      </w:r>
    </w:p>
    <w:p w14:paraId="23030699" w14:textId="638D639D" w:rsidR="00A35071" w:rsidRPr="002B1EA4" w:rsidRDefault="004C5503" w:rsidP="00A35071">
      <w:pPr>
        <w:rPr>
          <w:rFonts w:ascii="Rubik" w:hAnsi="Rubik" w:cs="Rubik"/>
          <w:sz w:val="22"/>
          <w:szCs w:val="22"/>
          <w:lang w:val="en-US"/>
        </w:rPr>
      </w:pPr>
      <w:r w:rsidRPr="002B1EA4">
        <w:rPr>
          <w:rFonts w:ascii="Rubik" w:hAnsi="Rubik" w:cs="Rubik"/>
          <w:sz w:val="22"/>
          <w:szCs w:val="22"/>
          <w:lang w:val="en-US"/>
        </w:rPr>
        <w:t>Birthplace</w:t>
      </w:r>
      <w:r w:rsidR="00A35071" w:rsidRPr="002B1EA4">
        <w:rPr>
          <w:rFonts w:ascii="Rubik" w:hAnsi="Rubik" w:cs="Rubik"/>
          <w:sz w:val="22"/>
          <w:szCs w:val="22"/>
          <w:lang w:val="en-US"/>
        </w:rPr>
        <w:t xml:space="preserve">...................................... </w:t>
      </w:r>
      <w:r w:rsidR="00865236" w:rsidRPr="002B1EA4">
        <w:rPr>
          <w:rFonts w:ascii="Rubik" w:hAnsi="Rubik" w:cs="Rubik"/>
          <w:sz w:val="22"/>
          <w:szCs w:val="22"/>
          <w:lang w:val="en-US"/>
        </w:rPr>
        <w:t xml:space="preserve"> Country</w:t>
      </w:r>
      <w:r w:rsidR="00A35071" w:rsidRPr="002B1EA4">
        <w:rPr>
          <w:rFonts w:ascii="Rubik" w:hAnsi="Rubik" w:cs="Rubik"/>
          <w:sz w:val="22"/>
          <w:szCs w:val="22"/>
          <w:lang w:val="en-US"/>
        </w:rPr>
        <w:t xml:space="preserve"> .............................................</w:t>
      </w:r>
    </w:p>
    <w:p w14:paraId="5247AC95" w14:textId="0DC62127" w:rsidR="00096F1C" w:rsidRDefault="00A35071" w:rsidP="00A35071">
      <w:pPr>
        <w:rPr>
          <w:rFonts w:ascii="Rubik" w:hAnsi="Rubik" w:cs="Rubik"/>
          <w:sz w:val="22"/>
          <w:szCs w:val="22"/>
          <w:lang w:val="en-US"/>
        </w:rPr>
      </w:pPr>
      <w:r w:rsidRPr="002B1EA4">
        <w:rPr>
          <w:rFonts w:ascii="Rubik" w:hAnsi="Rubik" w:cs="Rubik"/>
          <w:sz w:val="22"/>
          <w:szCs w:val="22"/>
          <w:lang w:val="en-US"/>
        </w:rPr>
        <w:t>Dat</w:t>
      </w:r>
      <w:r w:rsidR="00865236" w:rsidRPr="002B1EA4">
        <w:rPr>
          <w:rFonts w:ascii="Rubik" w:hAnsi="Rubik" w:cs="Rubik"/>
          <w:sz w:val="22"/>
          <w:szCs w:val="22"/>
          <w:lang w:val="en-US"/>
        </w:rPr>
        <w:t>e</w:t>
      </w:r>
      <w:r w:rsidRPr="002B1EA4">
        <w:rPr>
          <w:rFonts w:ascii="Rubik" w:hAnsi="Rubik" w:cs="Rubik"/>
          <w:sz w:val="22"/>
          <w:szCs w:val="22"/>
          <w:lang w:val="en-US"/>
        </w:rPr>
        <w:t xml:space="preserve"> </w:t>
      </w:r>
      <w:r w:rsidR="004C5503" w:rsidRPr="002B1EA4">
        <w:rPr>
          <w:rFonts w:ascii="Rubik" w:hAnsi="Rubik" w:cs="Rubik"/>
          <w:sz w:val="22"/>
          <w:szCs w:val="22"/>
          <w:lang w:val="en-US"/>
        </w:rPr>
        <w:t>of birth</w:t>
      </w:r>
      <w:r w:rsidRPr="002B1EA4">
        <w:rPr>
          <w:rFonts w:ascii="Rubik" w:hAnsi="Rubik" w:cs="Rubik"/>
          <w:sz w:val="22"/>
          <w:szCs w:val="22"/>
          <w:lang w:val="en-US"/>
        </w:rPr>
        <w:t>………………. …............................. Ci</w:t>
      </w:r>
      <w:r w:rsidR="00865236" w:rsidRPr="002B1EA4">
        <w:rPr>
          <w:rFonts w:ascii="Rubik" w:hAnsi="Rubik" w:cs="Rubik"/>
          <w:sz w:val="22"/>
          <w:szCs w:val="22"/>
          <w:lang w:val="en-US"/>
        </w:rPr>
        <w:t>tizenship</w:t>
      </w:r>
      <w:r w:rsidRPr="002B1EA4">
        <w:rPr>
          <w:rFonts w:ascii="Rubik" w:hAnsi="Rubik" w:cs="Rubik"/>
          <w:sz w:val="22"/>
          <w:szCs w:val="22"/>
          <w:lang w:val="en-US"/>
        </w:rPr>
        <w:t xml:space="preserve">............................................................ </w:t>
      </w:r>
    </w:p>
    <w:p w14:paraId="34E2EF73" w14:textId="22B4A94C" w:rsidR="00865236" w:rsidRPr="002B1EA4" w:rsidRDefault="00152F90" w:rsidP="00A35071">
      <w:pPr>
        <w:rPr>
          <w:rFonts w:ascii="Rubik" w:hAnsi="Rubik" w:cs="Rubik"/>
          <w:sz w:val="22"/>
          <w:szCs w:val="22"/>
          <w:lang w:val="en-US"/>
        </w:rPr>
      </w:pPr>
      <w:r w:rsidRPr="002B1EA4">
        <w:rPr>
          <w:rFonts w:ascii="Rubik" w:hAnsi="Rubik" w:cs="Rubik"/>
          <w:sz w:val="22"/>
          <w:szCs w:val="22"/>
          <w:lang w:val="en-US"/>
        </w:rPr>
        <w:t xml:space="preserve">Place of residence: </w:t>
      </w:r>
      <w:r w:rsidR="00865236" w:rsidRPr="002B1EA4">
        <w:rPr>
          <w:rFonts w:ascii="Rubik" w:hAnsi="Rubik" w:cs="Rubik"/>
          <w:sz w:val="22"/>
          <w:szCs w:val="22"/>
          <w:lang w:val="en-US"/>
        </w:rPr>
        <w:t>Address</w:t>
      </w:r>
      <w:r w:rsidR="00A35071" w:rsidRPr="002B1EA4">
        <w:rPr>
          <w:rFonts w:ascii="Rubik" w:hAnsi="Rubik" w:cs="Rubik"/>
          <w:sz w:val="22"/>
          <w:szCs w:val="22"/>
          <w:lang w:val="en-US"/>
        </w:rPr>
        <w:t xml:space="preserve"> .....................................</w:t>
      </w:r>
      <w:r w:rsidR="00865236" w:rsidRPr="002B1EA4">
        <w:rPr>
          <w:rFonts w:ascii="Rubik" w:hAnsi="Rubik" w:cs="Rubik"/>
          <w:sz w:val="22"/>
          <w:szCs w:val="22"/>
          <w:lang w:val="en-US"/>
        </w:rPr>
        <w:t>postcode</w:t>
      </w:r>
      <w:r w:rsidRPr="002B1EA4">
        <w:rPr>
          <w:rFonts w:ascii="Rubik" w:hAnsi="Rubik" w:cs="Rubik"/>
          <w:sz w:val="22"/>
          <w:szCs w:val="22"/>
          <w:lang w:val="en-US"/>
        </w:rPr>
        <w:t>/ZIP</w:t>
      </w:r>
      <w:r w:rsidR="00A35071" w:rsidRPr="002B1EA4">
        <w:rPr>
          <w:rFonts w:ascii="Rubik" w:hAnsi="Rubik" w:cs="Rubik"/>
          <w:sz w:val="22"/>
          <w:szCs w:val="22"/>
          <w:lang w:val="en-US"/>
        </w:rPr>
        <w:t>…..…</w:t>
      </w:r>
      <w:r w:rsidRPr="002B1EA4">
        <w:rPr>
          <w:rFonts w:ascii="Rubik" w:hAnsi="Rubik" w:cs="Rubik"/>
          <w:sz w:val="22"/>
          <w:szCs w:val="22"/>
          <w:lang w:val="en-US"/>
        </w:rPr>
        <w:t>Town………………………………………………………………………………………………………………………………………………………………..</w:t>
      </w:r>
      <w:r w:rsidR="00865236" w:rsidRPr="002B1EA4">
        <w:rPr>
          <w:rFonts w:ascii="Rubik" w:hAnsi="Rubik" w:cs="Rubik"/>
          <w:sz w:val="22"/>
          <w:szCs w:val="22"/>
          <w:lang w:val="en-US"/>
        </w:rPr>
        <w:t xml:space="preserve">Country </w:t>
      </w:r>
      <w:r w:rsidR="00A35071" w:rsidRPr="002B1EA4">
        <w:rPr>
          <w:rFonts w:ascii="Rubik" w:hAnsi="Rubik" w:cs="Rubik"/>
          <w:sz w:val="22"/>
          <w:szCs w:val="22"/>
          <w:lang w:val="en-US"/>
        </w:rPr>
        <w:t>........................................................</w:t>
      </w:r>
    </w:p>
    <w:p w14:paraId="1CB9D90C" w14:textId="6A147538" w:rsidR="00A35071" w:rsidRPr="002B1EA4" w:rsidRDefault="00865236" w:rsidP="00A35071">
      <w:pPr>
        <w:rPr>
          <w:rFonts w:ascii="Rubik" w:hAnsi="Rubik" w:cs="Rubik"/>
          <w:sz w:val="22"/>
          <w:szCs w:val="22"/>
          <w:lang w:val="en-US"/>
        </w:rPr>
      </w:pPr>
      <w:r w:rsidRPr="002B1EA4">
        <w:rPr>
          <w:rFonts w:ascii="Rubik" w:hAnsi="Rubik" w:cs="Rubik"/>
          <w:sz w:val="22"/>
          <w:szCs w:val="22"/>
          <w:lang w:val="en-US"/>
        </w:rPr>
        <w:t>Phone number</w:t>
      </w:r>
      <w:r w:rsidR="00A35071" w:rsidRPr="002B1EA4">
        <w:rPr>
          <w:rFonts w:ascii="Rubik" w:hAnsi="Rubik" w:cs="Rubik"/>
          <w:sz w:val="22"/>
          <w:szCs w:val="22"/>
          <w:lang w:val="en-US"/>
        </w:rPr>
        <w:t xml:space="preserve">. ...../………………….................  </w:t>
      </w:r>
      <w:r w:rsidRPr="002B1EA4">
        <w:rPr>
          <w:rFonts w:ascii="Rubik" w:hAnsi="Rubik" w:cs="Rubik"/>
          <w:sz w:val="22"/>
          <w:szCs w:val="22"/>
          <w:lang w:val="en-US"/>
        </w:rPr>
        <w:t>mobile</w:t>
      </w:r>
      <w:r w:rsidR="00A35071" w:rsidRPr="002B1EA4">
        <w:rPr>
          <w:rFonts w:ascii="Rubik" w:hAnsi="Rubik" w:cs="Rubik"/>
          <w:sz w:val="22"/>
          <w:szCs w:val="22"/>
          <w:lang w:val="en-US"/>
        </w:rPr>
        <w:t xml:space="preserve"> ……………................. </w:t>
      </w:r>
      <w:proofErr w:type="gramStart"/>
      <w:r w:rsidR="004C5503" w:rsidRPr="002B1EA4">
        <w:rPr>
          <w:rFonts w:ascii="Rubik" w:hAnsi="Rubik" w:cs="Rubik"/>
          <w:sz w:val="22"/>
          <w:szCs w:val="22"/>
          <w:lang w:val="en-US"/>
        </w:rPr>
        <w:t>Email:</w:t>
      </w:r>
      <w:r w:rsidR="00A35071" w:rsidRPr="002B1EA4">
        <w:rPr>
          <w:rFonts w:ascii="Rubik" w:hAnsi="Rubik" w:cs="Rubik"/>
          <w:sz w:val="22"/>
          <w:szCs w:val="22"/>
          <w:lang w:val="en-US"/>
        </w:rPr>
        <w:t>…</w:t>
      </w:r>
      <w:proofErr w:type="gramEnd"/>
      <w:r w:rsidR="00A35071" w:rsidRPr="002B1EA4">
        <w:rPr>
          <w:rFonts w:ascii="Rubik" w:hAnsi="Rubik" w:cs="Rubik"/>
          <w:sz w:val="22"/>
          <w:szCs w:val="22"/>
          <w:lang w:val="en-US"/>
        </w:rPr>
        <w:t>…………………………………………………………………</w:t>
      </w:r>
    </w:p>
    <w:p w14:paraId="20C855BD" w14:textId="15D39861" w:rsidR="00A35071" w:rsidRPr="002B1EA4" w:rsidRDefault="00BC1FA0" w:rsidP="00A35071">
      <w:pPr>
        <w:rPr>
          <w:rFonts w:ascii="Rubik" w:hAnsi="Rubik" w:cs="Rubik"/>
          <w:sz w:val="22"/>
          <w:szCs w:val="22"/>
          <w:lang w:val="en-US"/>
        </w:rPr>
      </w:pPr>
      <w:r w:rsidRPr="002B1EA4">
        <w:rPr>
          <w:rFonts w:ascii="Rubik" w:hAnsi="Rubik" w:cs="Rubik"/>
          <w:sz w:val="22"/>
          <w:szCs w:val="22"/>
          <w:lang w:val="en-US"/>
        </w:rPr>
        <w:t>Tax number</w:t>
      </w:r>
      <w:r w:rsidR="00A35071" w:rsidRPr="002B1EA4">
        <w:rPr>
          <w:rFonts w:ascii="Rubik" w:hAnsi="Rubik" w:cs="Rubik"/>
          <w:sz w:val="22"/>
          <w:szCs w:val="22"/>
          <w:lang w:val="en-US"/>
        </w:rPr>
        <w:t>................................................................................................................................</w:t>
      </w:r>
    </w:p>
    <w:p w14:paraId="41D9DD9C" w14:textId="77777777" w:rsidR="003C6CCD" w:rsidRPr="002B1EA4" w:rsidRDefault="003C6CCD" w:rsidP="00A35071">
      <w:pPr>
        <w:rPr>
          <w:rFonts w:ascii="Rubik" w:hAnsi="Rubik" w:cs="Rubik"/>
          <w:sz w:val="22"/>
          <w:szCs w:val="22"/>
          <w:lang w:val="en-US"/>
        </w:rPr>
      </w:pPr>
    </w:p>
    <w:p w14:paraId="3A671DDC" w14:textId="1BDF6CB2" w:rsidR="00865236" w:rsidRPr="002B1EA4" w:rsidRDefault="003D5B64" w:rsidP="00CA6CC2">
      <w:pPr>
        <w:ind w:left="2124" w:firstLine="708"/>
        <w:rPr>
          <w:rFonts w:ascii="Rubik" w:hAnsi="Rubik" w:cs="Rubik"/>
          <w:sz w:val="22"/>
          <w:szCs w:val="22"/>
          <w:lang w:val="en-US"/>
        </w:rPr>
      </w:pPr>
      <w:r w:rsidRPr="002B1EA4">
        <w:rPr>
          <w:rFonts w:ascii="Rubik" w:hAnsi="Rubik" w:cs="Rubik"/>
          <w:sz w:val="22"/>
          <w:szCs w:val="22"/>
          <w:lang w:val="en-US"/>
        </w:rPr>
        <w:t>HEREBY APPLIES FOR ADMISSION TO:</w:t>
      </w:r>
    </w:p>
    <w:p w14:paraId="640BD557" w14:textId="77777777" w:rsidR="00865236" w:rsidRPr="002B1EA4" w:rsidRDefault="00865236" w:rsidP="00A35071">
      <w:pPr>
        <w:ind w:left="3540" w:firstLine="708"/>
        <w:rPr>
          <w:rFonts w:ascii="Rubik" w:hAnsi="Rubik" w:cs="Rubik"/>
          <w:sz w:val="22"/>
          <w:szCs w:val="22"/>
          <w:lang w:val="en-US"/>
        </w:rPr>
      </w:pPr>
    </w:p>
    <w:p w14:paraId="634DC3D6" w14:textId="45BA82C8" w:rsidR="00A35071" w:rsidRPr="002B1EA4" w:rsidRDefault="0031313F" w:rsidP="0031313F">
      <w:pPr>
        <w:ind w:left="1416"/>
        <w:rPr>
          <w:rFonts w:ascii="Rubik" w:hAnsi="Rubik" w:cs="Rubik"/>
          <w:b/>
          <w:sz w:val="22"/>
          <w:szCs w:val="22"/>
          <w:lang w:val="en-US"/>
        </w:rPr>
      </w:pPr>
      <w:r>
        <w:rPr>
          <w:rFonts w:ascii="Rubik" w:hAnsi="Rubik" w:cs="Rubik"/>
          <w:b/>
          <w:sz w:val="22"/>
          <w:szCs w:val="22"/>
          <w:lang w:val="en-US"/>
        </w:rPr>
        <w:t>t</w:t>
      </w:r>
      <w:r w:rsidRPr="0031313F">
        <w:rPr>
          <w:rFonts w:ascii="Rubik" w:hAnsi="Rubik" w:cs="Rubik"/>
          <w:b/>
          <w:sz w:val="22"/>
          <w:szCs w:val="22"/>
          <w:lang w:val="en-US"/>
        </w:rPr>
        <w:t>he Summer School “WATERSCAPES in HERITAGE and ENVIRONMENT”</w:t>
      </w:r>
    </w:p>
    <w:p w14:paraId="04783300" w14:textId="7EBBAAB7" w:rsidR="00A35071" w:rsidRPr="002B1EA4" w:rsidRDefault="00A35071" w:rsidP="00A35071">
      <w:pPr>
        <w:jc w:val="both"/>
        <w:rPr>
          <w:rFonts w:ascii="Rubik" w:hAnsi="Rubik" w:cs="Rubik"/>
          <w:sz w:val="22"/>
          <w:szCs w:val="22"/>
          <w:lang w:val="en-US"/>
        </w:rPr>
      </w:pPr>
    </w:p>
    <w:p w14:paraId="00912851" w14:textId="175FBDF0" w:rsidR="004E6CA6" w:rsidRPr="002B1EA4" w:rsidRDefault="004E6CA6" w:rsidP="00A35071">
      <w:pPr>
        <w:jc w:val="both"/>
        <w:rPr>
          <w:rFonts w:ascii="Rubik" w:hAnsi="Rubik" w:cs="Rubik"/>
          <w:sz w:val="22"/>
          <w:szCs w:val="22"/>
          <w:lang w:val="en-US"/>
        </w:rPr>
      </w:pPr>
      <w:r w:rsidRPr="002B1EA4">
        <w:rPr>
          <w:rFonts w:ascii="Rubik" w:hAnsi="Rubik" w:cs="Rubik"/>
          <w:color w:val="000000"/>
          <w:sz w:val="22"/>
          <w:szCs w:val="22"/>
          <w:lang w:val="en-US"/>
        </w:rPr>
        <w:t xml:space="preserve">Availing itself of the faculty granted by art. 2 of the law 04 January 1968, n. 15 and </w:t>
      </w:r>
      <w:r w:rsidR="00D954A2" w:rsidRPr="002B1EA4">
        <w:rPr>
          <w:rFonts w:ascii="Rubik" w:hAnsi="Rubik" w:cs="Rubik"/>
          <w:color w:val="000000"/>
          <w:sz w:val="22"/>
          <w:szCs w:val="22"/>
          <w:lang w:val="en-US"/>
        </w:rPr>
        <w:t>following</w:t>
      </w:r>
      <w:r w:rsidRPr="002B1EA4">
        <w:rPr>
          <w:rFonts w:ascii="Rubik" w:hAnsi="Rubik" w:cs="Rubik"/>
          <w:color w:val="000000"/>
          <w:sz w:val="22"/>
          <w:szCs w:val="22"/>
          <w:lang w:val="en-US"/>
        </w:rPr>
        <w:t xml:space="preserve"> modifications and additions and of art. 46 of the DPR 28 December 2000, n. 445, and knowing that in case of mendacious declarations will be applied the penalties established by the penal code and the special laws on the matter (art. 76 D.P.R. n. 445/2000) and which will lapse from any benefits achieved.</w:t>
      </w:r>
    </w:p>
    <w:p w14:paraId="6AECBED2" w14:textId="77777777" w:rsidR="004E6CA6" w:rsidRDefault="004E6CA6" w:rsidP="00A35071">
      <w:pPr>
        <w:jc w:val="both"/>
        <w:rPr>
          <w:rFonts w:ascii="Rubik" w:hAnsi="Rubik" w:cs="Rubik"/>
          <w:sz w:val="22"/>
          <w:szCs w:val="22"/>
          <w:lang w:val="en-US"/>
        </w:rPr>
      </w:pPr>
    </w:p>
    <w:p w14:paraId="7508E79B" w14:textId="77777777" w:rsidR="001073FC" w:rsidRPr="002B1EA4" w:rsidRDefault="001073FC" w:rsidP="00A35071">
      <w:pPr>
        <w:jc w:val="both"/>
        <w:rPr>
          <w:rFonts w:ascii="Rubik" w:hAnsi="Rubik" w:cs="Rubik"/>
          <w:sz w:val="22"/>
          <w:szCs w:val="22"/>
          <w:lang w:val="en-US"/>
        </w:rPr>
      </w:pPr>
    </w:p>
    <w:p w14:paraId="1249480A" w14:textId="4498E8EA" w:rsidR="00A35071" w:rsidRPr="002B1EA4" w:rsidRDefault="004E6CA6" w:rsidP="00A35071">
      <w:pPr>
        <w:ind w:left="1416" w:firstLine="708"/>
        <w:rPr>
          <w:rFonts w:ascii="Rubik" w:hAnsi="Rubik" w:cs="Rubik"/>
          <w:b/>
          <w:sz w:val="22"/>
          <w:szCs w:val="22"/>
          <w:lang w:val="en-US"/>
        </w:rPr>
      </w:pPr>
      <w:r w:rsidRPr="002B1EA4">
        <w:rPr>
          <w:rFonts w:ascii="Rubik" w:hAnsi="Rubik" w:cs="Rubik"/>
          <w:b/>
          <w:sz w:val="22"/>
          <w:szCs w:val="22"/>
          <w:lang w:val="en-US"/>
        </w:rPr>
        <w:t xml:space="preserve">DECLARES UNDER THE OWN </w:t>
      </w:r>
      <w:r w:rsidR="00D0046B" w:rsidRPr="002B1EA4">
        <w:rPr>
          <w:rFonts w:ascii="Rubik" w:hAnsi="Rubik" w:cs="Rubik"/>
          <w:b/>
          <w:sz w:val="22"/>
          <w:szCs w:val="22"/>
          <w:lang w:val="en-US"/>
        </w:rPr>
        <w:t>RESPONSABILITY:</w:t>
      </w:r>
    </w:p>
    <w:p w14:paraId="633CEF6A" w14:textId="77777777" w:rsidR="004E6CA6" w:rsidRPr="002B1EA4" w:rsidRDefault="004E6CA6" w:rsidP="00BD5981">
      <w:pPr>
        <w:ind w:left="1080" w:firstLine="708"/>
        <w:rPr>
          <w:rFonts w:ascii="Rubik" w:hAnsi="Rubik" w:cs="Rubik"/>
          <w:b/>
          <w:sz w:val="22"/>
          <w:szCs w:val="22"/>
          <w:lang w:val="en-US"/>
        </w:rPr>
      </w:pPr>
    </w:p>
    <w:p w14:paraId="205D7496" w14:textId="007445D6" w:rsidR="00A35071" w:rsidRPr="001073FC" w:rsidRDefault="004E6CA6" w:rsidP="001073FC">
      <w:pPr>
        <w:pStyle w:val="Paragrafoelenco"/>
        <w:numPr>
          <w:ilvl w:val="0"/>
          <w:numId w:val="6"/>
        </w:numPr>
        <w:ind w:left="372"/>
        <w:jc w:val="both"/>
        <w:outlineLvl w:val="0"/>
        <w:rPr>
          <w:rFonts w:ascii="Rubik" w:eastAsia="Arial Unicode MS" w:hAnsi="Rubik" w:cs="Rubik"/>
          <w:sz w:val="22"/>
          <w:szCs w:val="22"/>
          <w:lang w:val="en-US"/>
        </w:rPr>
      </w:pPr>
      <w:r w:rsidRPr="001073FC">
        <w:rPr>
          <w:rFonts w:ascii="Rubik" w:eastAsia="Arial Unicode MS" w:hAnsi="Rubik" w:cs="Rubik"/>
          <w:sz w:val="22"/>
          <w:szCs w:val="22"/>
          <w:lang w:val="en-US"/>
        </w:rPr>
        <w:t>To be regularly enrolled</w:t>
      </w:r>
      <w:r w:rsidR="00040F82">
        <w:rPr>
          <w:rFonts w:ascii="Rubik" w:eastAsia="Arial Unicode MS" w:hAnsi="Rubik" w:cs="Rubik"/>
          <w:sz w:val="22"/>
          <w:szCs w:val="22"/>
          <w:lang w:val="en-US"/>
        </w:rPr>
        <w:t>, fo</w:t>
      </w:r>
      <w:r w:rsidR="00193F51">
        <w:rPr>
          <w:rFonts w:ascii="Rubik" w:eastAsia="Arial Unicode MS" w:hAnsi="Rubik" w:cs="Rubik"/>
          <w:sz w:val="22"/>
          <w:szCs w:val="22"/>
          <w:lang w:val="en-US"/>
        </w:rPr>
        <w:t xml:space="preserve">r </w:t>
      </w:r>
      <w:r w:rsidRPr="001073FC">
        <w:rPr>
          <w:rFonts w:ascii="Rubik" w:eastAsia="Arial Unicode MS" w:hAnsi="Rubik" w:cs="Rubik"/>
          <w:sz w:val="22"/>
          <w:szCs w:val="22"/>
          <w:lang w:val="en-US"/>
        </w:rPr>
        <w:t xml:space="preserve">the academic year </w:t>
      </w:r>
      <w:r w:rsidR="006716D0">
        <w:rPr>
          <w:rFonts w:ascii="Rubik" w:eastAsia="Arial Unicode MS" w:hAnsi="Rubik" w:cs="Rubik"/>
          <w:sz w:val="22"/>
          <w:szCs w:val="22"/>
          <w:lang w:val="en-US"/>
        </w:rPr>
        <w:t>202</w:t>
      </w:r>
      <w:r w:rsidR="0031313F">
        <w:rPr>
          <w:rFonts w:ascii="Rubik" w:eastAsia="Arial Unicode MS" w:hAnsi="Rubik" w:cs="Rubik"/>
          <w:sz w:val="22"/>
          <w:szCs w:val="22"/>
          <w:lang w:val="en-US"/>
        </w:rPr>
        <w:t>3</w:t>
      </w:r>
      <w:r w:rsidRPr="001073FC">
        <w:rPr>
          <w:rFonts w:ascii="Rubik" w:eastAsia="Arial Unicode MS" w:hAnsi="Rubik" w:cs="Rubik"/>
          <w:sz w:val="22"/>
          <w:szCs w:val="22"/>
          <w:lang w:val="en-US"/>
        </w:rPr>
        <w:t>/20</w:t>
      </w:r>
      <w:r w:rsidR="006716D0">
        <w:rPr>
          <w:rFonts w:ascii="Rubik" w:eastAsia="Arial Unicode MS" w:hAnsi="Rubik" w:cs="Rubik"/>
          <w:sz w:val="22"/>
          <w:szCs w:val="22"/>
          <w:lang w:val="en-US"/>
        </w:rPr>
        <w:t>2</w:t>
      </w:r>
      <w:r w:rsidR="0031313F">
        <w:rPr>
          <w:rFonts w:ascii="Rubik" w:eastAsia="Arial Unicode MS" w:hAnsi="Rubik" w:cs="Rubik"/>
          <w:sz w:val="22"/>
          <w:szCs w:val="22"/>
          <w:lang w:val="en-US"/>
        </w:rPr>
        <w:t>4</w:t>
      </w:r>
      <w:r w:rsidRPr="001073FC">
        <w:rPr>
          <w:rFonts w:ascii="Rubik" w:eastAsia="Arial Unicode MS" w:hAnsi="Rubik" w:cs="Rubik"/>
          <w:sz w:val="22"/>
          <w:szCs w:val="22"/>
          <w:lang w:val="en-US"/>
        </w:rPr>
        <w:t>, in the master's degree course Planning and Management of Tourism Systems</w:t>
      </w:r>
    </w:p>
    <w:p w14:paraId="3C4E66E0" w14:textId="77777777" w:rsidR="00A35071" w:rsidRPr="001073FC" w:rsidRDefault="00A35071" w:rsidP="001073FC">
      <w:pPr>
        <w:pStyle w:val="Paragrafoelenco"/>
        <w:ind w:left="372"/>
        <w:jc w:val="both"/>
        <w:outlineLvl w:val="0"/>
        <w:rPr>
          <w:rFonts w:ascii="Rubik" w:eastAsia="Arial Unicode MS" w:hAnsi="Rubik" w:cs="Rubik"/>
          <w:sz w:val="22"/>
          <w:szCs w:val="22"/>
          <w:lang w:val="en-US"/>
        </w:rPr>
      </w:pPr>
    </w:p>
    <w:p w14:paraId="6E2C3C31" w14:textId="71AA29EE" w:rsidR="003D5B64" w:rsidRPr="001073FC" w:rsidRDefault="00D0046B" w:rsidP="001073FC">
      <w:pPr>
        <w:pStyle w:val="Paragrafoelenco"/>
        <w:ind w:left="372"/>
        <w:jc w:val="both"/>
        <w:outlineLvl w:val="0"/>
        <w:rPr>
          <w:rFonts w:ascii="Rubik" w:eastAsia="Arial Unicode MS" w:hAnsi="Rubik" w:cs="Rubik"/>
          <w:sz w:val="22"/>
          <w:szCs w:val="22"/>
          <w:lang w:val="en-US"/>
        </w:rPr>
      </w:pPr>
      <w:r w:rsidRPr="001073FC">
        <w:rPr>
          <w:rFonts w:ascii="Rubik" w:eastAsia="Arial Unicode MS" w:hAnsi="Rubik" w:cs="Rubik"/>
          <w:sz w:val="22"/>
          <w:szCs w:val="22"/>
          <w:lang w:val="en-US"/>
        </w:rPr>
        <w:t>Matriculation no</w:t>
      </w:r>
      <w:r w:rsidR="00A35071" w:rsidRPr="001073FC">
        <w:rPr>
          <w:rFonts w:ascii="Rubik" w:eastAsia="Arial Unicode MS" w:hAnsi="Rubik" w:cs="Rubik"/>
          <w:sz w:val="22"/>
          <w:szCs w:val="22"/>
          <w:lang w:val="en-US"/>
        </w:rPr>
        <w:t>. .......................................</w:t>
      </w:r>
    </w:p>
    <w:p w14:paraId="29ED7EC7" w14:textId="77777777" w:rsidR="001073FC" w:rsidRPr="00BD5981" w:rsidRDefault="001073FC" w:rsidP="00D571D1">
      <w:pPr>
        <w:rPr>
          <w:rFonts w:ascii="Rubik" w:hAnsi="Rubik" w:cs="Rubik"/>
          <w:sz w:val="22"/>
          <w:szCs w:val="22"/>
          <w:lang w:val="en-US"/>
        </w:rPr>
      </w:pPr>
    </w:p>
    <w:p w14:paraId="7A7D2225" w14:textId="320E1AA3" w:rsidR="00A35071" w:rsidRPr="00BD5981" w:rsidRDefault="003D5B64" w:rsidP="00A35071">
      <w:pPr>
        <w:ind w:left="2832" w:firstLine="708"/>
        <w:rPr>
          <w:rFonts w:ascii="Rubik" w:hAnsi="Rubik" w:cs="Rubik"/>
          <w:sz w:val="22"/>
          <w:szCs w:val="22"/>
          <w:lang w:val="en-US"/>
        </w:rPr>
      </w:pPr>
      <w:r w:rsidRPr="00BD5981">
        <w:rPr>
          <w:rFonts w:ascii="Rubik" w:hAnsi="Rubik" w:cs="Rubik"/>
          <w:sz w:val="22"/>
          <w:szCs w:val="22"/>
          <w:lang w:val="en-US"/>
        </w:rPr>
        <w:t>AND ALSO DECLARES</w:t>
      </w:r>
    </w:p>
    <w:p w14:paraId="2546434A" w14:textId="77777777" w:rsidR="003D5B64" w:rsidRPr="00BD5981" w:rsidRDefault="003D5B64" w:rsidP="00BD5981">
      <w:pPr>
        <w:ind w:left="2124" w:firstLine="708"/>
        <w:rPr>
          <w:rFonts w:ascii="Rubik" w:hAnsi="Rubik" w:cs="Rubik"/>
          <w:sz w:val="22"/>
          <w:szCs w:val="22"/>
          <w:lang w:val="en-US"/>
        </w:rPr>
      </w:pPr>
    </w:p>
    <w:p w14:paraId="1BD5742C" w14:textId="49430CC6" w:rsidR="00A35071" w:rsidRPr="00193F51" w:rsidRDefault="004E6CA6" w:rsidP="004C1D99">
      <w:pPr>
        <w:pStyle w:val="Paragrafoelenco"/>
        <w:numPr>
          <w:ilvl w:val="0"/>
          <w:numId w:val="6"/>
        </w:numPr>
        <w:ind w:left="420"/>
        <w:jc w:val="both"/>
        <w:outlineLvl w:val="0"/>
        <w:rPr>
          <w:rFonts w:ascii="Rubik" w:eastAsia="Arial Unicode MS" w:hAnsi="Rubik" w:cs="Rubik"/>
          <w:sz w:val="22"/>
          <w:szCs w:val="22"/>
          <w:lang w:val="en-US"/>
        </w:rPr>
      </w:pPr>
      <w:r w:rsidRPr="00193F51">
        <w:rPr>
          <w:rFonts w:ascii="Rubik" w:eastAsia="Arial Unicode MS" w:hAnsi="Rubik" w:cs="Rubik"/>
          <w:sz w:val="22"/>
          <w:szCs w:val="22"/>
          <w:lang w:val="en-US"/>
        </w:rPr>
        <w:t xml:space="preserve">To </w:t>
      </w:r>
      <w:r w:rsidR="0031313F" w:rsidRPr="00193F51">
        <w:rPr>
          <w:rFonts w:ascii="Rubik" w:hAnsi="Rubik" w:cs="Rubik"/>
          <w:sz w:val="22"/>
          <w:szCs w:val="22"/>
          <w:lang w:val="en-US"/>
        </w:rPr>
        <w:t>attend courses referring to at least one of the three core themes of the Summer School</w:t>
      </w:r>
      <w:r w:rsidR="004C5503">
        <w:rPr>
          <w:rFonts w:ascii="Rubik" w:hAnsi="Rubik" w:cs="Rubik"/>
          <w:sz w:val="22"/>
          <w:szCs w:val="22"/>
          <w:lang w:val="en-US"/>
        </w:rPr>
        <w:t>:</w:t>
      </w:r>
    </w:p>
    <w:p w14:paraId="04071B6F" w14:textId="77777777" w:rsidR="00A35071" w:rsidRPr="00193F51" w:rsidRDefault="00A35071" w:rsidP="00A35071">
      <w:pPr>
        <w:pStyle w:val="Paragrafoelenco"/>
        <w:ind w:left="420"/>
        <w:jc w:val="both"/>
        <w:outlineLvl w:val="0"/>
        <w:rPr>
          <w:rFonts w:ascii="Rubik" w:eastAsia="Arial Unicode MS" w:hAnsi="Rubik" w:cs="Rubik"/>
          <w:sz w:val="22"/>
          <w:szCs w:val="22"/>
          <w:lang w:val="en-US"/>
        </w:rPr>
      </w:pPr>
    </w:p>
    <w:p w14:paraId="1BA47FD2" w14:textId="77777777" w:rsidR="0031313F" w:rsidRPr="00193F51" w:rsidRDefault="0031313F" w:rsidP="00040F82">
      <w:pPr>
        <w:ind w:left="420"/>
        <w:jc w:val="both"/>
        <w:rPr>
          <w:rFonts w:ascii="Rubik" w:hAnsi="Rubik" w:cs="Rubik"/>
          <w:sz w:val="22"/>
          <w:szCs w:val="22"/>
          <w:lang w:val="en-US"/>
        </w:rPr>
      </w:pPr>
      <w:r w:rsidRPr="00193F51">
        <w:rPr>
          <w:rFonts w:ascii="Rubik" w:hAnsi="Rubik" w:cs="Rubik"/>
          <w:sz w:val="22"/>
          <w:szCs w:val="22"/>
          <w:lang w:val="en-US"/>
        </w:rPr>
        <w:t>1. Archeology and Material Heritage</w:t>
      </w:r>
    </w:p>
    <w:p w14:paraId="10C84C72" w14:textId="77777777" w:rsidR="0031313F" w:rsidRPr="00193F51" w:rsidRDefault="0031313F" w:rsidP="00040F82">
      <w:pPr>
        <w:ind w:left="420"/>
        <w:jc w:val="both"/>
        <w:rPr>
          <w:rFonts w:ascii="Rubik" w:hAnsi="Rubik" w:cs="Rubik"/>
          <w:sz w:val="22"/>
          <w:szCs w:val="22"/>
          <w:lang w:val="en-US"/>
        </w:rPr>
      </w:pPr>
      <w:r w:rsidRPr="00193F51">
        <w:rPr>
          <w:rFonts w:ascii="Rubik" w:hAnsi="Rubik" w:cs="Rubik"/>
          <w:sz w:val="22"/>
          <w:szCs w:val="22"/>
          <w:lang w:val="en-US"/>
        </w:rPr>
        <w:t>2. Social and Historical implications of Tourism</w:t>
      </w:r>
    </w:p>
    <w:p w14:paraId="6F296AE2" w14:textId="77777777" w:rsidR="0031313F" w:rsidRPr="00193F51" w:rsidRDefault="0031313F" w:rsidP="00040F82">
      <w:pPr>
        <w:ind w:left="420"/>
        <w:jc w:val="both"/>
        <w:rPr>
          <w:rFonts w:ascii="Rubik" w:hAnsi="Rubik" w:cs="Rubik"/>
          <w:sz w:val="22"/>
          <w:szCs w:val="22"/>
          <w:lang w:val="en-US"/>
        </w:rPr>
      </w:pPr>
      <w:r w:rsidRPr="00193F51">
        <w:rPr>
          <w:rFonts w:ascii="Rubik" w:hAnsi="Rubik" w:cs="Rubik"/>
          <w:sz w:val="22"/>
          <w:szCs w:val="22"/>
          <w:lang w:val="en-US"/>
        </w:rPr>
        <w:t>3. Sustainability, Environment, Biodiversity Education and Sea Cultures</w:t>
      </w:r>
    </w:p>
    <w:p w14:paraId="5B4043AA" w14:textId="77777777" w:rsidR="00A35071" w:rsidRPr="002B1EA4" w:rsidRDefault="00A35071" w:rsidP="00A35071">
      <w:pPr>
        <w:pStyle w:val="Paragrafoelenco"/>
        <w:ind w:left="420"/>
        <w:jc w:val="both"/>
        <w:outlineLvl w:val="0"/>
        <w:rPr>
          <w:rFonts w:ascii="Rubik" w:eastAsia="Arial Unicode MS" w:hAnsi="Rubik" w:cs="Rubik"/>
          <w:sz w:val="22"/>
          <w:szCs w:val="22"/>
          <w:lang w:val="en-US"/>
        </w:rPr>
      </w:pPr>
    </w:p>
    <w:p w14:paraId="07A9AA12" w14:textId="0212ED1B" w:rsidR="00193F51" w:rsidRPr="00193F51" w:rsidRDefault="00152F90" w:rsidP="00193F51">
      <w:pPr>
        <w:pStyle w:val="Paragrafoelenco"/>
        <w:numPr>
          <w:ilvl w:val="0"/>
          <w:numId w:val="6"/>
        </w:numPr>
        <w:ind w:left="420"/>
        <w:jc w:val="both"/>
        <w:outlineLvl w:val="0"/>
        <w:rPr>
          <w:rFonts w:ascii="Rubik" w:eastAsia="Arial Unicode MS" w:hAnsi="Rubik" w:cs="Rubik"/>
          <w:sz w:val="22"/>
          <w:szCs w:val="22"/>
          <w:lang w:val="en-US"/>
        </w:rPr>
      </w:pPr>
      <w:r w:rsidRPr="00193F51">
        <w:rPr>
          <w:rFonts w:ascii="Rubik" w:eastAsia="Arial Unicode MS" w:hAnsi="Rubik" w:cs="Rubik"/>
          <w:sz w:val="22"/>
          <w:szCs w:val="22"/>
          <w:lang w:val="en-US"/>
        </w:rPr>
        <w:t xml:space="preserve">to commit herself/himself </w:t>
      </w:r>
      <w:r w:rsidR="00193F51" w:rsidRPr="00193F51">
        <w:rPr>
          <w:rFonts w:ascii="Rubik" w:eastAsia="Arial Unicode MS" w:hAnsi="Rubik" w:cs="Rubik"/>
          <w:sz w:val="22"/>
          <w:szCs w:val="22"/>
          <w:lang w:val="en-US"/>
        </w:rPr>
        <w:t>to attend the entire Summer School, and all related didactic and training activities.</w:t>
      </w:r>
    </w:p>
    <w:p w14:paraId="593705E4" w14:textId="12EE2505" w:rsidR="00B97194" w:rsidRPr="00193F51" w:rsidRDefault="00B97194" w:rsidP="00193F51">
      <w:pPr>
        <w:pStyle w:val="Paragrafoelenco"/>
        <w:ind w:left="372"/>
        <w:jc w:val="both"/>
        <w:outlineLvl w:val="0"/>
        <w:rPr>
          <w:rFonts w:ascii="Rubik" w:hAnsi="Rubik" w:cs="Rubik"/>
          <w:sz w:val="22"/>
          <w:szCs w:val="22"/>
          <w:lang w:val="en-US"/>
        </w:rPr>
      </w:pPr>
    </w:p>
    <w:p w14:paraId="31E9864C" w14:textId="77777777" w:rsidR="00193F51" w:rsidRPr="00D0046B" w:rsidRDefault="00193F51" w:rsidP="00F93F61">
      <w:pPr>
        <w:jc w:val="both"/>
        <w:rPr>
          <w:rFonts w:ascii="Rubik" w:hAnsi="Rubik" w:cs="Rubik"/>
          <w:sz w:val="22"/>
          <w:szCs w:val="22"/>
          <w:lang w:val="en-US"/>
        </w:rPr>
      </w:pPr>
    </w:p>
    <w:p w14:paraId="28282DB5" w14:textId="2BF6EDCC" w:rsidR="00A35071" w:rsidRDefault="00A35071" w:rsidP="00A35071">
      <w:pPr>
        <w:rPr>
          <w:rFonts w:ascii="Rubik" w:hAnsi="Rubik" w:cs="Rubik"/>
          <w:sz w:val="22"/>
          <w:szCs w:val="22"/>
        </w:rPr>
      </w:pPr>
      <w:proofErr w:type="spellStart"/>
      <w:r w:rsidRPr="00D0046B">
        <w:rPr>
          <w:rFonts w:ascii="Rubik" w:hAnsi="Rubik" w:cs="Rubik"/>
          <w:sz w:val="22"/>
          <w:szCs w:val="22"/>
        </w:rPr>
        <w:lastRenderedPageBreak/>
        <w:t>A</w:t>
      </w:r>
      <w:r w:rsidR="00DE44F4" w:rsidRPr="00D0046B">
        <w:rPr>
          <w:rFonts w:ascii="Rubik" w:hAnsi="Rubik" w:cs="Rubik"/>
          <w:sz w:val="22"/>
          <w:szCs w:val="22"/>
        </w:rPr>
        <w:t>nnexes</w:t>
      </w:r>
      <w:proofErr w:type="spellEnd"/>
      <w:r w:rsidRPr="00D0046B">
        <w:rPr>
          <w:rFonts w:ascii="Rubik" w:hAnsi="Rubik" w:cs="Rubik"/>
          <w:sz w:val="22"/>
          <w:szCs w:val="22"/>
        </w:rPr>
        <w:t>:</w:t>
      </w:r>
    </w:p>
    <w:p w14:paraId="40E40ADF" w14:textId="77777777" w:rsidR="004C5503" w:rsidRPr="00E616BB" w:rsidRDefault="004C5503" w:rsidP="00A35071">
      <w:pPr>
        <w:rPr>
          <w:rFonts w:ascii="Rubik" w:hAnsi="Rubik" w:cs="Rubik"/>
          <w:sz w:val="22"/>
          <w:szCs w:val="22"/>
        </w:rPr>
      </w:pPr>
    </w:p>
    <w:p w14:paraId="286E3778" w14:textId="4E05B109" w:rsidR="00A35071" w:rsidRPr="002B1EA4" w:rsidRDefault="00A35071" w:rsidP="00A35071">
      <w:pPr>
        <w:pStyle w:val="Paragrafoelenco"/>
        <w:numPr>
          <w:ilvl w:val="0"/>
          <w:numId w:val="3"/>
        </w:numPr>
        <w:rPr>
          <w:rFonts w:ascii="Rubik" w:hAnsi="Rubik" w:cs="Rubik"/>
          <w:sz w:val="22"/>
          <w:szCs w:val="22"/>
          <w:lang w:val="en-US"/>
        </w:rPr>
      </w:pPr>
      <w:r w:rsidRPr="002B1EA4">
        <w:rPr>
          <w:rFonts w:ascii="Rubik" w:hAnsi="Rubik" w:cs="Rubik"/>
          <w:sz w:val="22"/>
          <w:szCs w:val="22"/>
          <w:lang w:val="en-US"/>
        </w:rPr>
        <w:t xml:space="preserve">Curriculum Vitae </w:t>
      </w:r>
      <w:r w:rsidR="008D7BC6" w:rsidRPr="002B1EA4">
        <w:rPr>
          <w:rFonts w:ascii="Rubik" w:hAnsi="Rubik" w:cs="Rubik"/>
          <w:sz w:val="22"/>
          <w:szCs w:val="22"/>
          <w:lang w:val="en-US"/>
        </w:rPr>
        <w:t>European</w:t>
      </w:r>
      <w:r w:rsidR="003D5B64" w:rsidRPr="002B1EA4">
        <w:rPr>
          <w:rFonts w:ascii="Rubik" w:hAnsi="Rubik" w:cs="Rubik"/>
          <w:sz w:val="22"/>
          <w:szCs w:val="22"/>
          <w:lang w:val="en-US"/>
        </w:rPr>
        <w:t xml:space="preserve"> format in English</w:t>
      </w:r>
      <w:r w:rsidRPr="002B1EA4">
        <w:rPr>
          <w:rFonts w:ascii="Rubik" w:hAnsi="Rubik" w:cs="Rubik"/>
          <w:sz w:val="22"/>
          <w:szCs w:val="22"/>
          <w:lang w:val="en-US"/>
        </w:rPr>
        <w:t>,</w:t>
      </w:r>
    </w:p>
    <w:p w14:paraId="491AD9C9" w14:textId="0E045C4C" w:rsidR="00193F51" w:rsidRDefault="00193F51" w:rsidP="007F06D3">
      <w:pPr>
        <w:pStyle w:val="Paragrafoelenco"/>
        <w:numPr>
          <w:ilvl w:val="0"/>
          <w:numId w:val="3"/>
        </w:numPr>
        <w:rPr>
          <w:rFonts w:ascii="Rubik" w:hAnsi="Rubik" w:cs="Rubik"/>
          <w:sz w:val="22"/>
          <w:szCs w:val="22"/>
          <w:lang w:val="en-US"/>
        </w:rPr>
      </w:pPr>
      <w:r w:rsidRPr="00193F51">
        <w:rPr>
          <w:rFonts w:ascii="Rubik" w:hAnsi="Rubik" w:cs="Rubik"/>
          <w:sz w:val="22"/>
          <w:szCs w:val="22"/>
          <w:lang w:val="en-US"/>
        </w:rPr>
        <w:t xml:space="preserve">full list of MA exams </w:t>
      </w:r>
      <w:proofErr w:type="gramStart"/>
      <w:r w:rsidRPr="00193F51">
        <w:rPr>
          <w:rFonts w:ascii="Rubik" w:hAnsi="Rubik" w:cs="Rubik"/>
          <w:sz w:val="22"/>
          <w:szCs w:val="22"/>
          <w:lang w:val="en-US"/>
        </w:rPr>
        <w:t>taken</w:t>
      </w:r>
      <w:proofErr w:type="gramEnd"/>
      <w:r>
        <w:rPr>
          <w:rFonts w:ascii="Rubik" w:hAnsi="Rubik" w:cs="Rubik"/>
          <w:sz w:val="22"/>
          <w:szCs w:val="22"/>
          <w:lang w:val="en-US"/>
        </w:rPr>
        <w:t xml:space="preserve"> </w:t>
      </w:r>
      <w:r w:rsidRPr="00193F51">
        <w:rPr>
          <w:rFonts w:ascii="Rubik" w:hAnsi="Rubik" w:cs="Rubik"/>
          <w:sz w:val="22"/>
          <w:szCs w:val="22"/>
          <w:lang w:val="en-US"/>
        </w:rPr>
        <w:t xml:space="preserve">and grades </w:t>
      </w:r>
      <w:r w:rsidRPr="00193F51">
        <w:rPr>
          <w:rFonts w:ascii="Rubik" w:hAnsi="Rubik" w:cs="Rubik"/>
          <w:sz w:val="22"/>
          <w:szCs w:val="22"/>
          <w:lang w:val="en-US"/>
        </w:rPr>
        <w:t>obtained.</w:t>
      </w:r>
      <w:r w:rsidRPr="002B1EA4">
        <w:rPr>
          <w:rFonts w:ascii="Rubik" w:hAnsi="Rubik" w:cs="Rubik"/>
          <w:sz w:val="22"/>
          <w:szCs w:val="22"/>
          <w:lang w:val="en-US"/>
        </w:rPr>
        <w:t xml:space="preserve"> </w:t>
      </w:r>
    </w:p>
    <w:p w14:paraId="364F55B6" w14:textId="0E40E7C3" w:rsidR="00A35071" w:rsidRPr="002B1EA4" w:rsidRDefault="007F06D3" w:rsidP="007F06D3">
      <w:pPr>
        <w:pStyle w:val="Paragrafoelenco"/>
        <w:numPr>
          <w:ilvl w:val="0"/>
          <w:numId w:val="3"/>
        </w:numPr>
        <w:rPr>
          <w:rFonts w:ascii="Rubik" w:hAnsi="Rubik" w:cs="Rubik"/>
          <w:sz w:val="22"/>
          <w:szCs w:val="22"/>
          <w:lang w:val="en-US"/>
        </w:rPr>
      </w:pPr>
      <w:r w:rsidRPr="002B1EA4">
        <w:rPr>
          <w:rFonts w:ascii="Rubik" w:hAnsi="Rubik" w:cs="Rubik"/>
          <w:sz w:val="22"/>
          <w:szCs w:val="22"/>
          <w:lang w:val="en-US"/>
        </w:rPr>
        <w:t xml:space="preserve">Letter of motivation with the reasons for the intention to </w:t>
      </w:r>
      <w:r w:rsidR="00193F51">
        <w:rPr>
          <w:rFonts w:ascii="Rubik" w:hAnsi="Rubik" w:cs="Rubik"/>
          <w:sz w:val="22"/>
          <w:szCs w:val="22"/>
          <w:lang w:val="en-US"/>
        </w:rPr>
        <w:t xml:space="preserve">attend the </w:t>
      </w:r>
      <w:r w:rsidR="004C5503">
        <w:rPr>
          <w:rFonts w:ascii="Rubik" w:hAnsi="Rubik" w:cs="Rubik"/>
          <w:sz w:val="22"/>
          <w:szCs w:val="22"/>
          <w:lang w:val="en-US"/>
        </w:rPr>
        <w:t>summer</w:t>
      </w:r>
      <w:r w:rsidR="00193F51">
        <w:rPr>
          <w:rFonts w:ascii="Rubik" w:hAnsi="Rubik" w:cs="Rubik"/>
          <w:sz w:val="22"/>
          <w:szCs w:val="22"/>
          <w:lang w:val="en-US"/>
        </w:rPr>
        <w:t xml:space="preserve"> school</w:t>
      </w:r>
      <w:r w:rsidRPr="002B1EA4">
        <w:rPr>
          <w:rFonts w:ascii="Rubik" w:hAnsi="Rubik" w:cs="Rubik"/>
          <w:sz w:val="22"/>
          <w:szCs w:val="22"/>
          <w:lang w:val="en-US"/>
        </w:rPr>
        <w:t>.</w:t>
      </w:r>
    </w:p>
    <w:p w14:paraId="073C7B71" w14:textId="77777777" w:rsidR="004E6CA6" w:rsidRPr="002B1EA4" w:rsidRDefault="004E6CA6" w:rsidP="00F93F61">
      <w:pPr>
        <w:jc w:val="both"/>
        <w:rPr>
          <w:rFonts w:ascii="Rubik" w:hAnsi="Rubik" w:cs="Rubik"/>
          <w:sz w:val="22"/>
          <w:szCs w:val="22"/>
          <w:lang w:val="en-US"/>
        </w:rPr>
      </w:pPr>
    </w:p>
    <w:p w14:paraId="0EBFC4CD" w14:textId="1C48B8F7" w:rsidR="00A35071" w:rsidRPr="002B1EA4" w:rsidRDefault="004E6CA6" w:rsidP="00D954A2">
      <w:pPr>
        <w:jc w:val="both"/>
        <w:rPr>
          <w:rFonts w:ascii="Rubik" w:hAnsi="Rubik" w:cs="Rubik"/>
          <w:color w:val="000000"/>
          <w:sz w:val="22"/>
          <w:szCs w:val="22"/>
          <w:lang w:val="en-US"/>
        </w:rPr>
      </w:pPr>
      <w:r w:rsidRPr="002B1EA4">
        <w:rPr>
          <w:rFonts w:ascii="Rubik" w:hAnsi="Rubik" w:cs="Rubik"/>
          <w:color w:val="000000"/>
          <w:sz w:val="22"/>
          <w:szCs w:val="22"/>
          <w:lang w:val="en-US"/>
        </w:rPr>
        <w:t>I authorize the processing of my personal data pursuant to Legislative Decree 30 June 2003, n. 196 "Code on the protection of personal data” and Legislative Decree of 18 May 2018, n. 51</w:t>
      </w:r>
      <w:r w:rsidR="004C5503">
        <w:rPr>
          <w:rFonts w:ascii="Rubik" w:hAnsi="Rubik" w:cs="Rubik"/>
          <w:color w:val="000000"/>
          <w:sz w:val="22"/>
          <w:szCs w:val="22"/>
          <w:lang w:val="en-US"/>
        </w:rPr>
        <w:t xml:space="preserve"> </w:t>
      </w:r>
      <w:r w:rsidRPr="002B1EA4">
        <w:rPr>
          <w:rFonts w:ascii="Rubik" w:hAnsi="Rubik" w:cs="Rubik"/>
          <w:color w:val="000000"/>
          <w:sz w:val="22"/>
          <w:szCs w:val="22"/>
          <w:lang w:val="en-US"/>
        </w:rPr>
        <w:t>“Processing of personal data for the purposes of prevention, investigation, Detection and prosecution of criminal offences or execution of criminal sanctions” implementation of EU Directive 2016/680</w:t>
      </w:r>
      <w:r w:rsidR="00A35071" w:rsidRPr="002B1EA4">
        <w:rPr>
          <w:rFonts w:ascii="Rubik" w:hAnsi="Rubik" w:cs="Rubik"/>
          <w:color w:val="000000"/>
          <w:sz w:val="22"/>
          <w:szCs w:val="22"/>
          <w:lang w:val="en-US"/>
        </w:rPr>
        <w:t xml:space="preserve"> </w:t>
      </w:r>
    </w:p>
    <w:p w14:paraId="53C4D4E3" w14:textId="77777777" w:rsidR="004E6CA6" w:rsidRPr="002B1EA4" w:rsidRDefault="004E6CA6" w:rsidP="00A35071">
      <w:pPr>
        <w:rPr>
          <w:rFonts w:ascii="Rubik" w:hAnsi="Rubik" w:cs="Rubik"/>
          <w:sz w:val="22"/>
          <w:szCs w:val="22"/>
          <w:lang w:val="en-US"/>
        </w:rPr>
      </w:pPr>
    </w:p>
    <w:p w14:paraId="308F2E1D" w14:textId="77777777" w:rsidR="004E6CA6" w:rsidRPr="002B1EA4" w:rsidRDefault="004E6CA6" w:rsidP="00A35071">
      <w:pPr>
        <w:rPr>
          <w:rFonts w:ascii="Rubik" w:hAnsi="Rubik" w:cs="Rubik"/>
          <w:sz w:val="22"/>
          <w:szCs w:val="22"/>
          <w:lang w:val="en-US"/>
        </w:rPr>
      </w:pPr>
    </w:p>
    <w:p w14:paraId="6DED96F4" w14:textId="77F9709F" w:rsidR="00A35071" w:rsidRPr="00E616BB" w:rsidRDefault="00D954A2" w:rsidP="00A35071">
      <w:pPr>
        <w:rPr>
          <w:rFonts w:ascii="Rubik" w:hAnsi="Rubik" w:cs="Rubik"/>
          <w:sz w:val="22"/>
          <w:szCs w:val="22"/>
        </w:rPr>
      </w:pPr>
      <w:r w:rsidRPr="00E616BB">
        <w:rPr>
          <w:rFonts w:ascii="Rubik" w:hAnsi="Rubik" w:cs="Rubik"/>
          <w:sz w:val="22"/>
          <w:szCs w:val="22"/>
        </w:rPr>
        <w:t>Place</w:t>
      </w:r>
      <w:r w:rsidR="00A35071" w:rsidRPr="00E616BB">
        <w:rPr>
          <w:rFonts w:ascii="Rubik" w:hAnsi="Rubik" w:cs="Rubik"/>
          <w:sz w:val="22"/>
          <w:szCs w:val="22"/>
        </w:rPr>
        <w:t>....................................</w:t>
      </w:r>
    </w:p>
    <w:p w14:paraId="4EC50E78" w14:textId="77777777" w:rsidR="00A35071" w:rsidRPr="00E616BB" w:rsidRDefault="00A35071" w:rsidP="00A35071">
      <w:pPr>
        <w:rPr>
          <w:rFonts w:ascii="Rubik" w:hAnsi="Rubik" w:cs="Rubik"/>
          <w:sz w:val="22"/>
          <w:szCs w:val="22"/>
        </w:rPr>
      </w:pPr>
      <w:r w:rsidRPr="00E616BB">
        <w:rPr>
          <w:rFonts w:ascii="Rubik" w:hAnsi="Rubik" w:cs="Rubik"/>
          <w:sz w:val="22"/>
          <w:szCs w:val="22"/>
        </w:rPr>
        <w:tab/>
      </w:r>
    </w:p>
    <w:p w14:paraId="78C8E6EF" w14:textId="5933EF10" w:rsidR="00A35071" w:rsidRPr="00E616BB" w:rsidRDefault="00A35071" w:rsidP="00A35071">
      <w:pPr>
        <w:rPr>
          <w:rFonts w:ascii="Rubik" w:hAnsi="Rubik" w:cs="Rubik"/>
          <w:sz w:val="22"/>
          <w:szCs w:val="22"/>
        </w:rPr>
      </w:pPr>
      <w:r w:rsidRPr="00E616BB">
        <w:rPr>
          <w:rFonts w:ascii="Rubik" w:hAnsi="Rubik" w:cs="Rubik"/>
          <w:sz w:val="22"/>
          <w:szCs w:val="22"/>
        </w:rPr>
        <w:t>Dat</w:t>
      </w:r>
      <w:r w:rsidR="00D954A2" w:rsidRPr="00E616BB">
        <w:rPr>
          <w:rFonts w:ascii="Rubik" w:hAnsi="Rubik" w:cs="Rubik"/>
          <w:sz w:val="22"/>
          <w:szCs w:val="22"/>
        </w:rPr>
        <w:t>e</w:t>
      </w:r>
      <w:r w:rsidRPr="00E616BB">
        <w:rPr>
          <w:rFonts w:ascii="Rubik" w:hAnsi="Rubik" w:cs="Rubik"/>
          <w:sz w:val="22"/>
          <w:szCs w:val="22"/>
        </w:rPr>
        <w:t>..........................................</w:t>
      </w:r>
    </w:p>
    <w:p w14:paraId="4E505AC1" w14:textId="6EE56570" w:rsidR="00A35071" w:rsidRPr="00E616BB" w:rsidRDefault="00A35071" w:rsidP="00A35071">
      <w:pPr>
        <w:rPr>
          <w:rFonts w:ascii="Rubik" w:hAnsi="Rubik" w:cs="Rubik"/>
          <w:sz w:val="22"/>
          <w:szCs w:val="22"/>
        </w:rPr>
      </w:pPr>
      <w:r w:rsidRPr="00E616BB">
        <w:rPr>
          <w:rFonts w:ascii="Rubik" w:hAnsi="Rubik" w:cs="Rubik"/>
          <w:sz w:val="22"/>
          <w:szCs w:val="22"/>
        </w:rPr>
        <w:tab/>
      </w:r>
      <w:r w:rsidRPr="00E616BB">
        <w:rPr>
          <w:rFonts w:ascii="Rubik" w:hAnsi="Rubik" w:cs="Rubik"/>
          <w:sz w:val="22"/>
          <w:szCs w:val="22"/>
        </w:rPr>
        <w:tab/>
      </w:r>
      <w:r w:rsidRPr="00E616BB">
        <w:rPr>
          <w:rFonts w:ascii="Rubik" w:hAnsi="Rubik" w:cs="Rubik"/>
          <w:sz w:val="22"/>
          <w:szCs w:val="22"/>
        </w:rPr>
        <w:tab/>
      </w:r>
      <w:r w:rsidRPr="00E616BB">
        <w:rPr>
          <w:rFonts w:ascii="Rubik" w:hAnsi="Rubik" w:cs="Rubik"/>
          <w:sz w:val="22"/>
          <w:szCs w:val="22"/>
        </w:rPr>
        <w:tab/>
      </w:r>
      <w:r w:rsidRPr="00E616BB">
        <w:rPr>
          <w:rFonts w:ascii="Rubik" w:hAnsi="Rubik" w:cs="Rubik"/>
          <w:sz w:val="22"/>
          <w:szCs w:val="22"/>
        </w:rPr>
        <w:tab/>
      </w:r>
      <w:r w:rsidRPr="00E616BB">
        <w:rPr>
          <w:rFonts w:ascii="Rubik" w:hAnsi="Rubik" w:cs="Rubik"/>
          <w:sz w:val="22"/>
          <w:szCs w:val="22"/>
        </w:rPr>
        <w:tab/>
      </w:r>
      <w:r w:rsidRPr="00E616BB">
        <w:rPr>
          <w:rFonts w:ascii="Rubik" w:hAnsi="Rubik" w:cs="Rubik"/>
          <w:sz w:val="22"/>
          <w:szCs w:val="22"/>
        </w:rPr>
        <w:tab/>
      </w:r>
      <w:r w:rsidRPr="00E616BB">
        <w:rPr>
          <w:rFonts w:ascii="Rubik" w:hAnsi="Rubik" w:cs="Rubik"/>
          <w:sz w:val="22"/>
          <w:szCs w:val="22"/>
        </w:rPr>
        <w:tab/>
      </w:r>
      <w:r w:rsidRPr="00E616BB">
        <w:rPr>
          <w:rFonts w:ascii="Rubik" w:hAnsi="Rubik" w:cs="Rubik"/>
          <w:sz w:val="22"/>
          <w:szCs w:val="22"/>
        </w:rPr>
        <w:tab/>
      </w:r>
      <w:r w:rsidR="00D954A2" w:rsidRPr="00E616BB">
        <w:rPr>
          <w:rFonts w:ascii="Rubik" w:hAnsi="Rubik" w:cs="Rubik"/>
          <w:sz w:val="22"/>
          <w:szCs w:val="22"/>
        </w:rPr>
        <w:t>Signature</w:t>
      </w:r>
      <w:r w:rsidRPr="00E616BB">
        <w:rPr>
          <w:rFonts w:ascii="Rubik" w:hAnsi="Rubik" w:cs="Rubik"/>
          <w:sz w:val="22"/>
          <w:szCs w:val="22"/>
        </w:rPr>
        <w:t xml:space="preserve"> </w:t>
      </w:r>
    </w:p>
    <w:p w14:paraId="7BB688BC" w14:textId="77777777" w:rsidR="00A35071" w:rsidRPr="00E616BB" w:rsidRDefault="00A35071" w:rsidP="00A35071">
      <w:pPr>
        <w:ind w:left="5664" w:firstLine="708"/>
        <w:rPr>
          <w:rFonts w:ascii="Rubik" w:hAnsi="Rubik" w:cs="Rubik"/>
          <w:sz w:val="22"/>
          <w:szCs w:val="22"/>
        </w:rPr>
      </w:pPr>
      <w:r w:rsidRPr="00E616BB">
        <w:rPr>
          <w:rFonts w:ascii="Rubik" w:hAnsi="Rubik" w:cs="Rubik"/>
          <w:sz w:val="22"/>
          <w:szCs w:val="22"/>
        </w:rPr>
        <w:t>……………………………..</w:t>
      </w:r>
    </w:p>
    <w:p w14:paraId="24A88058" w14:textId="77777777" w:rsidR="00A35071" w:rsidRPr="00E616BB" w:rsidRDefault="00A35071" w:rsidP="00A35071">
      <w:pPr>
        <w:rPr>
          <w:rFonts w:ascii="Rubik" w:hAnsi="Rubik" w:cs="Rubik"/>
          <w:sz w:val="22"/>
          <w:szCs w:val="22"/>
        </w:rPr>
      </w:pPr>
    </w:p>
    <w:p w14:paraId="4967472E" w14:textId="77777777" w:rsidR="007D59CC" w:rsidRDefault="007D59CC">
      <w:pPr>
        <w:rPr>
          <w:rFonts w:ascii="Rubik" w:hAnsi="Rubik" w:cs="Rubik"/>
        </w:rPr>
      </w:pPr>
    </w:p>
    <w:sectPr w:rsidR="007D59CC" w:rsidSect="00B12A3E">
      <w:headerReference w:type="even" r:id="rId7"/>
      <w:headerReference w:type="default" r:id="rId8"/>
      <w:headerReference w:type="first" r:id="rId9"/>
      <w:pgSz w:w="11900" w:h="16840"/>
      <w:pgMar w:top="2579" w:right="1134" w:bottom="1134" w:left="1418" w:header="708" w:footer="3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D4048" w14:textId="77777777" w:rsidR="006673AD" w:rsidRDefault="006673AD" w:rsidP="00235C5C">
      <w:r>
        <w:separator/>
      </w:r>
    </w:p>
  </w:endnote>
  <w:endnote w:type="continuationSeparator" w:id="0">
    <w:p w14:paraId="05E59F80" w14:textId="77777777" w:rsidR="006673AD" w:rsidRDefault="006673AD" w:rsidP="00235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
    <w:altName w:val="Calibri"/>
    <w:panose1 w:val="00000500000000000000"/>
    <w:charset w:val="00"/>
    <w:family w:val="auto"/>
    <w:pitch w:val="variable"/>
    <w:sig w:usb0="00000A07" w:usb1="40000001" w:usb2="00000000" w:usb3="00000000" w:csb0="000000B7"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89272" w14:textId="77777777" w:rsidR="006673AD" w:rsidRDefault="006673AD" w:rsidP="00235C5C">
      <w:r>
        <w:separator/>
      </w:r>
    </w:p>
  </w:footnote>
  <w:footnote w:type="continuationSeparator" w:id="0">
    <w:p w14:paraId="2231425D" w14:textId="77777777" w:rsidR="006673AD" w:rsidRDefault="006673AD" w:rsidP="00235C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9D91" w14:textId="675A01CA" w:rsidR="00235C5C" w:rsidRDefault="002A7806">
    <w:pPr>
      <w:pStyle w:val="Intestazione"/>
    </w:pPr>
    <w:r>
      <w:rPr>
        <w:noProof/>
        <w:lang w:eastAsia="it-IT"/>
      </w:rPr>
      <w:pict w14:anchorId="03037E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8" type="#_x0000_t75" style="position:absolute;margin-left:0;margin-top:0;width:595.3pt;height:132pt;z-index:-251657216;mso-position-horizontal:center;mso-position-horizontal-relative:margin;mso-position-vertical:center;mso-position-vertical-relative:margin" o:allowincell="f">
          <v:imagedata r:id="rId1" o:title="Header_DLLC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EE26" w14:textId="1D2DA796" w:rsidR="00235C5C" w:rsidRDefault="002A7806">
    <w:pPr>
      <w:pStyle w:val="Intestazione"/>
    </w:pPr>
    <w:r>
      <w:rPr>
        <w:noProof/>
        <w:lang w:eastAsia="it-IT"/>
      </w:rPr>
      <w:pict w14:anchorId="7B82E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67" type="#_x0000_t75" style="position:absolute;margin-left:-71.05pt;margin-top:-128.75pt;width:595.3pt;height:132pt;z-index:-251658240;mso-position-horizontal-relative:margin;mso-position-vertical-relative:margin" o:allowincell="f">
          <v:imagedata r:id="rId1" o:title="Header_DLLC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736C9" w14:textId="3817A480" w:rsidR="00235C5C" w:rsidRDefault="002A7806">
    <w:pPr>
      <w:pStyle w:val="Intestazione"/>
    </w:pPr>
    <w:r>
      <w:rPr>
        <w:noProof/>
        <w:lang w:eastAsia="it-IT"/>
      </w:rPr>
      <w:pict w14:anchorId="7E0E93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9" type="#_x0000_t75" style="position:absolute;margin-left:0;margin-top:0;width:595.3pt;height:132pt;z-index:-251656192;mso-position-horizontal:center;mso-position-horizontal-relative:margin;mso-position-vertical:center;mso-position-vertical-relative:margin" o:allowincell="f">
          <v:imagedata r:id="rId1" o:title="Header_DLLC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60820"/>
    <w:multiLevelType w:val="hybridMultilevel"/>
    <w:tmpl w:val="C23E3A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C1A4C23"/>
    <w:multiLevelType w:val="hybridMultilevel"/>
    <w:tmpl w:val="5032F062"/>
    <w:lvl w:ilvl="0" w:tplc="90801566">
      <w:numFmt w:val="bullet"/>
      <w:lvlText w:val="-"/>
      <w:lvlJc w:val="left"/>
      <w:pPr>
        <w:ind w:left="420" w:hanging="360"/>
      </w:pPr>
      <w:rPr>
        <w:rFonts w:ascii="Rubik" w:eastAsiaTheme="minorHAnsi" w:hAnsi="Rubik" w:cs="Rubik"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 w15:restartNumberingAfterBreak="0">
    <w:nsid w:val="68100A1C"/>
    <w:multiLevelType w:val="hybridMultilevel"/>
    <w:tmpl w:val="B37653A0"/>
    <w:lvl w:ilvl="0" w:tplc="846241B2">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D87134A"/>
    <w:multiLevelType w:val="hybridMultilevel"/>
    <w:tmpl w:val="50821F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2986EE6"/>
    <w:multiLevelType w:val="hybridMultilevel"/>
    <w:tmpl w:val="BC4C2F52"/>
    <w:lvl w:ilvl="0" w:tplc="81784328">
      <w:numFmt w:val="bullet"/>
      <w:lvlText w:val="-"/>
      <w:lvlJc w:val="left"/>
      <w:pPr>
        <w:ind w:left="720" w:hanging="360"/>
      </w:pPr>
      <w:rPr>
        <w:rFonts w:ascii="Rubik" w:eastAsiaTheme="minorHAnsi" w:hAnsi="Rubik" w:cs="Rubik"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88D1769"/>
    <w:multiLevelType w:val="hybridMultilevel"/>
    <w:tmpl w:val="46DCE1F2"/>
    <w:lvl w:ilvl="0" w:tplc="56903F0E">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16cid:durableId="808741979">
    <w:abstractNumId w:val="0"/>
  </w:num>
  <w:num w:numId="2" w16cid:durableId="1727802296">
    <w:abstractNumId w:val="1"/>
  </w:num>
  <w:num w:numId="3" w16cid:durableId="999041937">
    <w:abstractNumId w:val="3"/>
  </w:num>
  <w:num w:numId="4" w16cid:durableId="1070616749">
    <w:abstractNumId w:val="2"/>
  </w:num>
  <w:num w:numId="5" w16cid:durableId="1922063535">
    <w:abstractNumId w:val="4"/>
  </w:num>
  <w:num w:numId="6" w16cid:durableId="15414387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4E2"/>
    <w:rsid w:val="000352B5"/>
    <w:rsid w:val="00040F82"/>
    <w:rsid w:val="00096F1C"/>
    <w:rsid w:val="000D44EC"/>
    <w:rsid w:val="001073FC"/>
    <w:rsid w:val="00130F02"/>
    <w:rsid w:val="00152F90"/>
    <w:rsid w:val="001910C9"/>
    <w:rsid w:val="00193F51"/>
    <w:rsid w:val="001D5B70"/>
    <w:rsid w:val="00207F9F"/>
    <w:rsid w:val="002135EF"/>
    <w:rsid w:val="0023280F"/>
    <w:rsid w:val="00235C5C"/>
    <w:rsid w:val="002A7806"/>
    <w:rsid w:val="002B1EA4"/>
    <w:rsid w:val="002F3606"/>
    <w:rsid w:val="0031313F"/>
    <w:rsid w:val="003849D6"/>
    <w:rsid w:val="00386324"/>
    <w:rsid w:val="003C6CCD"/>
    <w:rsid w:val="003D5584"/>
    <w:rsid w:val="003D5B64"/>
    <w:rsid w:val="004432AA"/>
    <w:rsid w:val="00497430"/>
    <w:rsid w:val="004C5503"/>
    <w:rsid w:val="004D4ADC"/>
    <w:rsid w:val="004E45E3"/>
    <w:rsid w:val="004E6CA6"/>
    <w:rsid w:val="00527FF3"/>
    <w:rsid w:val="0055594D"/>
    <w:rsid w:val="006673AD"/>
    <w:rsid w:val="006716D0"/>
    <w:rsid w:val="006B47F2"/>
    <w:rsid w:val="006D4FEE"/>
    <w:rsid w:val="007D59CC"/>
    <w:rsid w:val="007F06D3"/>
    <w:rsid w:val="00865236"/>
    <w:rsid w:val="008D7BC6"/>
    <w:rsid w:val="0094358F"/>
    <w:rsid w:val="009F7D97"/>
    <w:rsid w:val="00A04F05"/>
    <w:rsid w:val="00A35071"/>
    <w:rsid w:val="00A7414C"/>
    <w:rsid w:val="00AB0C51"/>
    <w:rsid w:val="00B12A3E"/>
    <w:rsid w:val="00B97194"/>
    <w:rsid w:val="00BC1FA0"/>
    <w:rsid w:val="00BD5981"/>
    <w:rsid w:val="00BE3CA9"/>
    <w:rsid w:val="00BE4283"/>
    <w:rsid w:val="00C14E20"/>
    <w:rsid w:val="00CA6CC2"/>
    <w:rsid w:val="00D0046B"/>
    <w:rsid w:val="00D571D1"/>
    <w:rsid w:val="00D954A2"/>
    <w:rsid w:val="00DE44F4"/>
    <w:rsid w:val="00E175B1"/>
    <w:rsid w:val="00E616BB"/>
    <w:rsid w:val="00E774E2"/>
    <w:rsid w:val="00EA60EB"/>
    <w:rsid w:val="00F93F61"/>
    <w:rsid w:val="00FA51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180805E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35C5C"/>
    <w:pPr>
      <w:tabs>
        <w:tab w:val="center" w:pos="4819"/>
        <w:tab w:val="right" w:pos="9638"/>
      </w:tabs>
    </w:pPr>
  </w:style>
  <w:style w:type="character" w:customStyle="1" w:styleId="IntestazioneCarattere">
    <w:name w:val="Intestazione Carattere"/>
    <w:basedOn w:val="Carpredefinitoparagrafo"/>
    <w:link w:val="Intestazione"/>
    <w:uiPriority w:val="99"/>
    <w:rsid w:val="00235C5C"/>
  </w:style>
  <w:style w:type="paragraph" w:styleId="Pidipagina">
    <w:name w:val="footer"/>
    <w:basedOn w:val="Normale"/>
    <w:link w:val="PidipaginaCarattere"/>
    <w:uiPriority w:val="99"/>
    <w:unhideWhenUsed/>
    <w:rsid w:val="00235C5C"/>
    <w:pPr>
      <w:tabs>
        <w:tab w:val="center" w:pos="4819"/>
        <w:tab w:val="right" w:pos="9638"/>
      </w:tabs>
    </w:pPr>
  </w:style>
  <w:style w:type="character" w:customStyle="1" w:styleId="PidipaginaCarattere">
    <w:name w:val="Piè di pagina Carattere"/>
    <w:basedOn w:val="Carpredefinitoparagrafo"/>
    <w:link w:val="Pidipagina"/>
    <w:uiPriority w:val="99"/>
    <w:rsid w:val="00235C5C"/>
  </w:style>
  <w:style w:type="paragraph" w:styleId="Paragrafoelenco">
    <w:name w:val="List Paragraph"/>
    <w:basedOn w:val="Normale"/>
    <w:uiPriority w:val="34"/>
    <w:qFormat/>
    <w:rsid w:val="00235C5C"/>
    <w:pPr>
      <w:ind w:left="720"/>
      <w:contextualSpacing/>
    </w:pPr>
  </w:style>
  <w:style w:type="paragraph" w:styleId="Testofumetto">
    <w:name w:val="Balloon Text"/>
    <w:basedOn w:val="Normale"/>
    <w:link w:val="TestofumettoCarattere"/>
    <w:uiPriority w:val="99"/>
    <w:semiHidden/>
    <w:unhideWhenUsed/>
    <w:rsid w:val="00F93F6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93F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8850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418</Words>
  <Characters>2387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Noemi Borghese</dc:creator>
  <cp:keywords/>
  <dc:description/>
  <cp:lastModifiedBy>Petya Mitkova PETROVA</cp:lastModifiedBy>
  <cp:revision>11</cp:revision>
  <cp:lastPrinted>2019-05-16T12:32:00Z</cp:lastPrinted>
  <dcterms:created xsi:type="dcterms:W3CDTF">2024-03-08T09:56:00Z</dcterms:created>
  <dcterms:modified xsi:type="dcterms:W3CDTF">2024-03-08T11:04:00Z</dcterms:modified>
</cp:coreProperties>
</file>